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6B05" w:rsidRDefault="00E33558" w:rsidP="00E33558">
      <w:pPr>
        <w:jc w:val="center"/>
      </w:pPr>
      <w:r>
        <w:rPr>
          <w:rFonts w:ascii="Geogrotesque SemiBold" w:hAnsi="Geogrotesque SemiBold" w:cs="Tahoma"/>
          <w:bCs/>
          <w:noProof/>
          <w:color w:val="000000"/>
          <w:lang w:eastAsia="pl-PL"/>
        </w:rPr>
        <w:drawing>
          <wp:inline distT="0" distB="0" distL="0" distR="0" wp14:anchorId="7FA39DE1" wp14:editId="42ECB720">
            <wp:extent cx="2985135" cy="1009466"/>
            <wp:effectExtent l="0" t="0" r="0" b="6985"/>
            <wp:docPr id="1" name="Picture 1" descr="../../../../COLLAB%20LOGOS/PUMA_Logo_SP_Select_TRAPSTAR_Horizontal_Cat-without-Registration.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COLLAB%20LOGOS/PUMA_Logo_SP_Select_TRAPSTAR_Horizontal_Cat-without-Registration.ai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5" t="33943" r="18513" b="34162"/>
                    <a:stretch/>
                  </pic:blipFill>
                  <pic:spPr bwMode="auto">
                    <a:xfrm>
                      <a:off x="0" y="0"/>
                      <a:ext cx="3023388" cy="102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142" w:rsidRDefault="00624142" w:rsidP="00E33558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outlineLvl w:val="0"/>
        <w:rPr>
          <w:rFonts w:ascii="Tahoma" w:hAnsi="Tahoma" w:cs="Tahoma"/>
          <w:b/>
          <w:bCs/>
          <w:color w:val="000000"/>
          <w:sz w:val="28"/>
          <w:szCs w:val="28"/>
          <w:lang w:eastAsia="en-GB"/>
        </w:rPr>
      </w:pPr>
    </w:p>
    <w:p w:rsidR="00E33558" w:rsidRPr="00B74957" w:rsidRDefault="00624142" w:rsidP="00624142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outlineLvl w:val="0"/>
        <w:rPr>
          <w:rFonts w:ascii="Tahoma" w:hAnsi="Tahoma" w:cs="Tahoma"/>
          <w:b/>
          <w:bCs/>
          <w:color w:val="000000"/>
          <w:sz w:val="28"/>
          <w:szCs w:val="28"/>
          <w:lang w:eastAsia="en-GB"/>
        </w:rPr>
      </w:pPr>
      <w:r w:rsidRPr="00B74957">
        <w:rPr>
          <w:rFonts w:ascii="Tahoma" w:hAnsi="Tahoma" w:cs="Tahoma"/>
          <w:b/>
          <w:bCs/>
          <w:color w:val="000000"/>
          <w:sz w:val="28"/>
          <w:szCs w:val="28"/>
          <w:lang w:eastAsia="en-GB"/>
        </w:rPr>
        <w:t>PUMA x TRAPSTAR LONDON W SEZONIE JESIEŃ-ZIMA 2016</w:t>
      </w:r>
    </w:p>
    <w:p w:rsidR="00E33558" w:rsidRPr="00B74957" w:rsidRDefault="00E33558" w:rsidP="00E33558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outlineLvl w:val="0"/>
        <w:rPr>
          <w:rFonts w:ascii="Tahoma" w:hAnsi="Tahoma" w:cs="Tahoma"/>
          <w:b/>
          <w:bCs/>
          <w:color w:val="000000"/>
          <w:sz w:val="24"/>
          <w:szCs w:val="24"/>
          <w:lang w:eastAsia="en-GB"/>
        </w:rPr>
      </w:pPr>
    </w:p>
    <w:p w:rsidR="00604A78" w:rsidRDefault="00624142" w:rsidP="00083C5C">
      <w:pPr>
        <w:jc w:val="both"/>
        <w:rPr>
          <w:rFonts w:ascii="Tahoma" w:hAnsi="Tahoma" w:cs="Tahoma"/>
          <w:sz w:val="24"/>
          <w:szCs w:val="24"/>
        </w:rPr>
      </w:pPr>
      <w:r w:rsidRPr="00B74957">
        <w:rPr>
          <w:rFonts w:ascii="Tahoma" w:hAnsi="Tahoma" w:cs="Tahoma"/>
          <w:sz w:val="24"/>
          <w:szCs w:val="24"/>
        </w:rPr>
        <w:t>W</w:t>
      </w:r>
      <w:r w:rsidR="00E33558" w:rsidRPr="00B74957">
        <w:rPr>
          <w:rFonts w:ascii="Tahoma" w:hAnsi="Tahoma" w:cs="Tahoma"/>
          <w:sz w:val="24"/>
          <w:szCs w:val="24"/>
        </w:rPr>
        <w:t xml:space="preserve"> sezon</w:t>
      </w:r>
      <w:r w:rsidRPr="00B74957">
        <w:rPr>
          <w:rFonts w:ascii="Tahoma" w:hAnsi="Tahoma" w:cs="Tahoma"/>
          <w:sz w:val="24"/>
          <w:szCs w:val="24"/>
        </w:rPr>
        <w:t>ie jesień-z</w:t>
      </w:r>
      <w:r w:rsidR="00E33558" w:rsidRPr="00B74957">
        <w:rPr>
          <w:rFonts w:ascii="Tahoma" w:hAnsi="Tahoma" w:cs="Tahoma"/>
          <w:sz w:val="24"/>
          <w:szCs w:val="24"/>
        </w:rPr>
        <w:t>ima 2016</w:t>
      </w:r>
      <w:r w:rsidRPr="00B74957">
        <w:rPr>
          <w:rFonts w:ascii="Tahoma" w:hAnsi="Tahoma" w:cs="Tahoma"/>
          <w:sz w:val="24"/>
          <w:szCs w:val="24"/>
        </w:rPr>
        <w:t>,</w:t>
      </w:r>
      <w:r w:rsidR="00E33558" w:rsidRPr="00B74957">
        <w:rPr>
          <w:rFonts w:ascii="Tahoma" w:hAnsi="Tahoma" w:cs="Tahoma"/>
          <w:sz w:val="24"/>
          <w:szCs w:val="24"/>
        </w:rPr>
        <w:t xml:space="preserve"> PUMA wprowadza kolekcję we współpracy z londyńską marką </w:t>
      </w:r>
      <w:proofErr w:type="spellStart"/>
      <w:r w:rsidR="00E33558" w:rsidRPr="00B74957">
        <w:rPr>
          <w:rFonts w:ascii="Tahoma" w:hAnsi="Tahoma" w:cs="Tahoma"/>
          <w:sz w:val="24"/>
          <w:szCs w:val="24"/>
        </w:rPr>
        <w:t>lifestylową</w:t>
      </w:r>
      <w:proofErr w:type="spellEnd"/>
      <w:r w:rsidR="00E33558" w:rsidRPr="00B7495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E33558" w:rsidRPr="00B74957">
        <w:rPr>
          <w:rFonts w:ascii="Tahoma" w:hAnsi="Tahoma" w:cs="Tahoma"/>
          <w:b/>
          <w:sz w:val="24"/>
          <w:szCs w:val="24"/>
        </w:rPr>
        <w:t>Trapstar</w:t>
      </w:r>
      <w:proofErr w:type="spellEnd"/>
      <w:r w:rsidR="00E33558" w:rsidRPr="00B74957">
        <w:rPr>
          <w:rFonts w:ascii="Tahoma" w:hAnsi="Tahoma" w:cs="Tahoma"/>
          <w:sz w:val="24"/>
          <w:szCs w:val="24"/>
        </w:rPr>
        <w:t xml:space="preserve">. </w:t>
      </w:r>
      <w:r w:rsidRPr="00B74957">
        <w:rPr>
          <w:rFonts w:ascii="Tahoma" w:hAnsi="Tahoma" w:cs="Tahoma"/>
          <w:sz w:val="24"/>
          <w:szCs w:val="24"/>
        </w:rPr>
        <w:t xml:space="preserve">To już kolejna współpraca tych dwóch </w:t>
      </w:r>
      <w:proofErr w:type="spellStart"/>
      <w:r w:rsidRPr="00B74957">
        <w:rPr>
          <w:rFonts w:ascii="Tahoma" w:hAnsi="Tahoma" w:cs="Tahoma"/>
          <w:sz w:val="24"/>
          <w:szCs w:val="24"/>
        </w:rPr>
        <w:t>brandów</w:t>
      </w:r>
      <w:proofErr w:type="spellEnd"/>
      <w:r w:rsidRPr="00B74957">
        <w:rPr>
          <w:rFonts w:ascii="Tahoma" w:hAnsi="Tahoma" w:cs="Tahoma"/>
          <w:sz w:val="24"/>
          <w:szCs w:val="24"/>
        </w:rPr>
        <w:t>. Zachęcona ostatnim sukcesem kooperacji Puma, tym razem wprowadza na rynek obuwie i odzież, które łączą ze sobą modę uliczną, sportowy styl marki i pasję e</w:t>
      </w:r>
      <w:r w:rsidR="00604A78">
        <w:rPr>
          <w:rFonts w:ascii="Tahoma" w:hAnsi="Tahoma" w:cs="Tahoma"/>
          <w:sz w:val="24"/>
          <w:szCs w:val="24"/>
        </w:rPr>
        <w:t xml:space="preserve">kipy </w:t>
      </w:r>
      <w:proofErr w:type="spellStart"/>
      <w:r w:rsidR="00604A78">
        <w:rPr>
          <w:rFonts w:ascii="Tahoma" w:hAnsi="Tahoma" w:cs="Tahoma"/>
          <w:sz w:val="24"/>
          <w:szCs w:val="24"/>
        </w:rPr>
        <w:t>Trapstara</w:t>
      </w:r>
      <w:proofErr w:type="spellEnd"/>
      <w:r w:rsidR="00604A78">
        <w:rPr>
          <w:rFonts w:ascii="Tahoma" w:hAnsi="Tahoma" w:cs="Tahoma"/>
          <w:sz w:val="24"/>
          <w:szCs w:val="24"/>
        </w:rPr>
        <w:t xml:space="preserve"> do piłki nożnej.</w:t>
      </w:r>
    </w:p>
    <w:p w:rsidR="00604A78" w:rsidRDefault="00604A78" w:rsidP="00604A78">
      <w:pPr>
        <w:jc w:val="center"/>
        <w:rPr>
          <w:rFonts w:ascii="Tahoma" w:hAnsi="Tahoma" w:cs="Tahoma"/>
          <w:sz w:val="24"/>
          <w:szCs w:val="24"/>
        </w:rPr>
      </w:pPr>
      <w:r w:rsidRPr="00604A78">
        <w:rPr>
          <w:rFonts w:ascii="Tahoma" w:hAnsi="Tahoma" w:cs="Tahoma"/>
          <w:noProof/>
          <w:sz w:val="24"/>
          <w:szCs w:val="24"/>
          <w:lang w:eastAsia="pl-PL"/>
        </w:rPr>
        <w:drawing>
          <wp:inline distT="0" distB="0" distL="0" distR="0">
            <wp:extent cx="5185444" cy="3456000"/>
            <wp:effectExtent l="0" t="0" r="0" b="0"/>
            <wp:docPr id="2" name="Obraz 2" descr="W:\Klienci\PUMA\FW16\materiały prasowe\Trapstar\16AW_BTL_SP_SELECT_Trapstar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Klienci\PUMA\FW16\materiały prasowe\Trapstar\16AW_BTL_SP_SELECT_Trapstar_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44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C5C" w:rsidRPr="00B74957" w:rsidRDefault="00624142" w:rsidP="00083C5C">
      <w:pPr>
        <w:jc w:val="both"/>
        <w:rPr>
          <w:rFonts w:ascii="Tahoma" w:hAnsi="Tahoma" w:cs="Tahoma"/>
          <w:sz w:val="24"/>
          <w:szCs w:val="24"/>
        </w:rPr>
      </w:pPr>
      <w:r w:rsidRPr="00B74957">
        <w:rPr>
          <w:rFonts w:ascii="Tahoma" w:hAnsi="Tahoma" w:cs="Tahoma"/>
          <w:sz w:val="24"/>
          <w:szCs w:val="24"/>
        </w:rPr>
        <w:t xml:space="preserve">Filozofia </w:t>
      </w:r>
      <w:proofErr w:type="spellStart"/>
      <w:r w:rsidRPr="00B74957">
        <w:rPr>
          <w:rFonts w:ascii="Tahoma" w:hAnsi="Tahoma" w:cs="Tahoma"/>
          <w:sz w:val="24"/>
          <w:szCs w:val="24"/>
        </w:rPr>
        <w:t>Trapstar</w:t>
      </w:r>
      <w:proofErr w:type="spellEnd"/>
      <w:r w:rsidRPr="00B74957">
        <w:rPr>
          <w:rFonts w:ascii="Tahoma" w:hAnsi="Tahoma" w:cs="Tahoma"/>
          <w:sz w:val="24"/>
          <w:szCs w:val="24"/>
        </w:rPr>
        <w:t xml:space="preserve">? W każdym człowieku jest ukryta gwiazda. </w:t>
      </w:r>
      <w:r w:rsidR="00083C5C" w:rsidRPr="00B74957">
        <w:rPr>
          <w:rFonts w:ascii="Tahoma" w:hAnsi="Tahoma" w:cs="Tahoma"/>
          <w:sz w:val="24"/>
          <w:szCs w:val="24"/>
        </w:rPr>
        <w:t xml:space="preserve">Ta </w:t>
      </w:r>
      <w:proofErr w:type="spellStart"/>
      <w:r w:rsidR="00083C5C" w:rsidRPr="00B74957">
        <w:rPr>
          <w:rFonts w:ascii="Tahoma" w:hAnsi="Tahoma" w:cs="Tahoma"/>
          <w:sz w:val="24"/>
          <w:szCs w:val="24"/>
        </w:rPr>
        <w:t>lifestylowa</w:t>
      </w:r>
      <w:proofErr w:type="spellEnd"/>
      <w:r w:rsidR="00083C5C" w:rsidRPr="00B74957">
        <w:rPr>
          <w:rFonts w:ascii="Tahoma" w:hAnsi="Tahoma" w:cs="Tahoma"/>
          <w:sz w:val="24"/>
          <w:szCs w:val="24"/>
        </w:rPr>
        <w:t xml:space="preserve"> marka </w:t>
      </w:r>
      <w:r w:rsidRPr="00B74957">
        <w:rPr>
          <w:rFonts w:ascii="Tahoma" w:hAnsi="Tahoma" w:cs="Tahoma"/>
          <w:sz w:val="24"/>
          <w:szCs w:val="24"/>
        </w:rPr>
        <w:t xml:space="preserve">wywodzi się z londyńskiego undergroundu, </w:t>
      </w:r>
      <w:r w:rsidR="00083C5C" w:rsidRPr="00B74957">
        <w:rPr>
          <w:rFonts w:ascii="Tahoma" w:hAnsi="Tahoma" w:cs="Tahoma"/>
          <w:sz w:val="24"/>
          <w:szCs w:val="24"/>
        </w:rPr>
        <w:t xml:space="preserve">zarówno ona, jak i jej założyciele: Mike, Lee i </w:t>
      </w:r>
      <w:proofErr w:type="spellStart"/>
      <w:r w:rsidR="00083C5C" w:rsidRPr="00B74957">
        <w:rPr>
          <w:rFonts w:ascii="Tahoma" w:hAnsi="Tahoma" w:cs="Tahoma"/>
          <w:sz w:val="24"/>
          <w:szCs w:val="24"/>
        </w:rPr>
        <w:t>Will</w:t>
      </w:r>
      <w:proofErr w:type="spellEnd"/>
      <w:r w:rsidR="00083C5C" w:rsidRPr="00B74957">
        <w:rPr>
          <w:rFonts w:ascii="Tahoma" w:hAnsi="Tahoma" w:cs="Tahoma"/>
          <w:sz w:val="24"/>
          <w:szCs w:val="24"/>
        </w:rPr>
        <w:t xml:space="preserve"> inspirują się kultowym kinem, fotografią, muzyką oraz sztuką współczesną. Ich </w:t>
      </w:r>
      <w:r w:rsidRPr="00B74957">
        <w:rPr>
          <w:rFonts w:ascii="Tahoma" w:hAnsi="Tahoma" w:cs="Tahoma"/>
          <w:sz w:val="24"/>
          <w:szCs w:val="24"/>
        </w:rPr>
        <w:t>design, wykraczający ponad szerokorozumiane normy</w:t>
      </w:r>
      <w:r w:rsidR="00083C5C" w:rsidRPr="00B74957">
        <w:rPr>
          <w:rFonts w:ascii="Tahoma" w:hAnsi="Tahoma" w:cs="Tahoma"/>
          <w:sz w:val="24"/>
          <w:szCs w:val="24"/>
        </w:rPr>
        <w:t>, wywodzi się z prawdziwej inspiracji,</w:t>
      </w:r>
      <w:r w:rsidRPr="00B74957">
        <w:rPr>
          <w:rFonts w:ascii="Tahoma" w:hAnsi="Tahoma" w:cs="Tahoma"/>
          <w:sz w:val="24"/>
          <w:szCs w:val="24"/>
        </w:rPr>
        <w:t xml:space="preserve"> a co ważniejsze</w:t>
      </w:r>
      <w:r w:rsidR="00083C5C" w:rsidRPr="00B74957">
        <w:rPr>
          <w:rFonts w:ascii="Tahoma" w:hAnsi="Tahoma" w:cs="Tahoma"/>
          <w:sz w:val="24"/>
          <w:szCs w:val="24"/>
        </w:rPr>
        <w:t xml:space="preserve"> nie podąża</w:t>
      </w:r>
      <w:r w:rsidRPr="00B74957">
        <w:rPr>
          <w:rFonts w:ascii="Tahoma" w:hAnsi="Tahoma" w:cs="Tahoma"/>
          <w:sz w:val="24"/>
          <w:szCs w:val="24"/>
        </w:rPr>
        <w:t xml:space="preserve"> ślepo</w:t>
      </w:r>
      <w:r w:rsidR="00083C5C" w:rsidRPr="00B74957">
        <w:rPr>
          <w:rFonts w:ascii="Tahoma" w:hAnsi="Tahoma" w:cs="Tahoma"/>
          <w:sz w:val="24"/>
          <w:szCs w:val="24"/>
        </w:rPr>
        <w:t xml:space="preserve"> za trendami. Owocem </w:t>
      </w:r>
      <w:r w:rsidRPr="00B74957">
        <w:rPr>
          <w:rFonts w:ascii="Tahoma" w:hAnsi="Tahoma" w:cs="Tahoma"/>
          <w:sz w:val="24"/>
          <w:szCs w:val="24"/>
        </w:rPr>
        <w:t xml:space="preserve">kooperacji </w:t>
      </w:r>
      <w:r w:rsidR="00083C5C" w:rsidRPr="00B74957">
        <w:rPr>
          <w:rFonts w:ascii="Tahoma" w:hAnsi="Tahoma" w:cs="Tahoma"/>
          <w:sz w:val="24"/>
          <w:szCs w:val="24"/>
        </w:rPr>
        <w:t xml:space="preserve">marek jest połączenie </w:t>
      </w:r>
      <w:proofErr w:type="spellStart"/>
      <w:r w:rsidR="00083C5C" w:rsidRPr="00B74957">
        <w:rPr>
          <w:rFonts w:ascii="Tahoma" w:hAnsi="Tahoma" w:cs="Tahoma"/>
          <w:sz w:val="24"/>
          <w:szCs w:val="24"/>
        </w:rPr>
        <w:t>streetwearowych</w:t>
      </w:r>
      <w:proofErr w:type="spellEnd"/>
      <w:r w:rsidR="00083C5C" w:rsidRPr="00B74957">
        <w:rPr>
          <w:rFonts w:ascii="Tahoma" w:hAnsi="Tahoma" w:cs="Tahoma"/>
          <w:sz w:val="24"/>
          <w:szCs w:val="24"/>
        </w:rPr>
        <w:t xml:space="preserve"> elementów </w:t>
      </w:r>
      <w:proofErr w:type="spellStart"/>
      <w:r w:rsidR="00083C5C" w:rsidRPr="00B74957">
        <w:rPr>
          <w:rFonts w:ascii="Tahoma" w:hAnsi="Tahoma" w:cs="Tahoma"/>
          <w:sz w:val="24"/>
          <w:szCs w:val="24"/>
        </w:rPr>
        <w:t>Trapstara</w:t>
      </w:r>
      <w:proofErr w:type="spellEnd"/>
      <w:r w:rsidR="00083C5C" w:rsidRPr="00B74957">
        <w:rPr>
          <w:rFonts w:ascii="Tahoma" w:hAnsi="Tahoma" w:cs="Tahoma"/>
          <w:sz w:val="24"/>
          <w:szCs w:val="24"/>
        </w:rPr>
        <w:t xml:space="preserve"> i kultowych sportowych modeli PUMY. Śmiałe odcienie czerwonego, subtelnie kontrastujące ze sobą detale i sportowe elementy unowocześniają znane już modele, takie jak Disc</w:t>
      </w:r>
      <w:r w:rsidRPr="00B74957">
        <w:rPr>
          <w:rFonts w:ascii="Tahoma" w:hAnsi="Tahoma" w:cs="Tahoma"/>
          <w:sz w:val="24"/>
          <w:szCs w:val="24"/>
        </w:rPr>
        <w:t>.</w:t>
      </w:r>
      <w:r w:rsidR="00083C5C" w:rsidRPr="00B74957">
        <w:rPr>
          <w:rFonts w:ascii="Tahoma" w:hAnsi="Tahoma" w:cs="Tahoma"/>
          <w:color w:val="FF0000"/>
          <w:sz w:val="24"/>
          <w:szCs w:val="24"/>
        </w:rPr>
        <w:t xml:space="preserve"> </w:t>
      </w:r>
    </w:p>
    <w:p w:rsidR="00083C5C" w:rsidRDefault="00083C5C" w:rsidP="00083C5C">
      <w:pPr>
        <w:widowControl w:val="0"/>
        <w:autoSpaceDE w:val="0"/>
        <w:autoSpaceDN w:val="0"/>
        <w:adjustRightInd w:val="0"/>
        <w:spacing w:after="240"/>
        <w:jc w:val="both"/>
        <w:rPr>
          <w:rFonts w:ascii="Tahoma" w:hAnsi="Tahoma" w:cs="Tahoma"/>
          <w:sz w:val="24"/>
          <w:szCs w:val="24"/>
        </w:rPr>
      </w:pPr>
      <w:r w:rsidRPr="00B74957">
        <w:rPr>
          <w:rFonts w:ascii="Tahoma" w:hAnsi="Tahoma" w:cs="Tahoma"/>
          <w:sz w:val="24"/>
          <w:szCs w:val="24"/>
        </w:rPr>
        <w:t xml:space="preserve">Disc </w:t>
      </w:r>
      <w:proofErr w:type="spellStart"/>
      <w:r w:rsidRPr="00604A78">
        <w:rPr>
          <w:rFonts w:ascii="Tahoma" w:hAnsi="Tahoma" w:cs="Tahoma"/>
          <w:b/>
          <w:sz w:val="24"/>
          <w:szCs w:val="24"/>
        </w:rPr>
        <w:t>Blaze</w:t>
      </w:r>
      <w:proofErr w:type="spellEnd"/>
      <w:r w:rsidRPr="00604A78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604A78">
        <w:rPr>
          <w:rFonts w:ascii="Tahoma" w:hAnsi="Tahoma" w:cs="Tahoma"/>
          <w:b/>
          <w:sz w:val="24"/>
          <w:szCs w:val="24"/>
        </w:rPr>
        <w:t>Camo</w:t>
      </w:r>
      <w:proofErr w:type="spellEnd"/>
      <w:r w:rsidRPr="00604A78">
        <w:rPr>
          <w:rFonts w:ascii="Tahoma" w:hAnsi="Tahoma" w:cs="Tahoma"/>
          <w:b/>
          <w:sz w:val="24"/>
          <w:szCs w:val="24"/>
        </w:rPr>
        <w:t xml:space="preserve"> x </w:t>
      </w:r>
      <w:proofErr w:type="spellStart"/>
      <w:r w:rsidRPr="00604A78">
        <w:rPr>
          <w:rFonts w:ascii="Tahoma" w:hAnsi="Tahoma" w:cs="Tahoma"/>
          <w:b/>
          <w:sz w:val="24"/>
          <w:szCs w:val="24"/>
        </w:rPr>
        <w:t>Trapstar</w:t>
      </w:r>
      <w:proofErr w:type="spellEnd"/>
      <w:r w:rsidRPr="00B74957">
        <w:rPr>
          <w:rFonts w:ascii="Tahoma" w:hAnsi="Tahoma" w:cs="Tahoma"/>
          <w:sz w:val="24"/>
          <w:szCs w:val="24"/>
        </w:rPr>
        <w:t xml:space="preserve"> wyróżnia się moro wzorem </w:t>
      </w:r>
      <w:proofErr w:type="spellStart"/>
      <w:r w:rsidRPr="00B74957">
        <w:rPr>
          <w:rFonts w:ascii="Tahoma" w:hAnsi="Tahoma" w:cs="Tahoma"/>
          <w:sz w:val="24"/>
          <w:szCs w:val="24"/>
        </w:rPr>
        <w:t>T</w:t>
      </w:r>
      <w:r w:rsidR="00BF538C" w:rsidRPr="00B74957">
        <w:rPr>
          <w:rFonts w:ascii="Tahoma" w:hAnsi="Tahoma" w:cs="Tahoma"/>
          <w:sz w:val="24"/>
          <w:szCs w:val="24"/>
        </w:rPr>
        <w:t>rapstara</w:t>
      </w:r>
      <w:proofErr w:type="spellEnd"/>
      <w:r w:rsidR="00BF538C" w:rsidRPr="00B74957">
        <w:rPr>
          <w:rFonts w:ascii="Tahoma" w:hAnsi="Tahoma" w:cs="Tahoma"/>
          <w:sz w:val="24"/>
          <w:szCs w:val="24"/>
        </w:rPr>
        <w:t xml:space="preserve"> obecnym na całym bucie. Klasyczne </w:t>
      </w:r>
      <w:proofErr w:type="spellStart"/>
      <w:r w:rsidR="00BF538C" w:rsidRPr="00604A78">
        <w:rPr>
          <w:rFonts w:ascii="Tahoma" w:hAnsi="Tahoma" w:cs="Tahoma"/>
          <w:b/>
          <w:sz w:val="24"/>
          <w:szCs w:val="24"/>
        </w:rPr>
        <w:t>Suede</w:t>
      </w:r>
      <w:proofErr w:type="spellEnd"/>
      <w:r w:rsidRPr="00B74957">
        <w:rPr>
          <w:rFonts w:ascii="Tahoma" w:hAnsi="Tahoma" w:cs="Tahoma"/>
          <w:sz w:val="24"/>
          <w:szCs w:val="24"/>
        </w:rPr>
        <w:t xml:space="preserve"> także zostały odmienione, jednak w bardziej uproszczony </w:t>
      </w:r>
      <w:r w:rsidRPr="00B74957">
        <w:rPr>
          <w:rFonts w:ascii="Tahoma" w:hAnsi="Tahoma" w:cs="Tahoma"/>
          <w:sz w:val="24"/>
          <w:szCs w:val="24"/>
        </w:rPr>
        <w:lastRenderedPageBreak/>
        <w:t xml:space="preserve">sposób: poprzez dodanie </w:t>
      </w:r>
      <w:proofErr w:type="spellStart"/>
      <w:r w:rsidRPr="00B74957">
        <w:rPr>
          <w:rFonts w:ascii="Tahoma" w:hAnsi="Tahoma" w:cs="Tahoma"/>
          <w:sz w:val="24"/>
          <w:szCs w:val="24"/>
        </w:rPr>
        <w:t>loga</w:t>
      </w:r>
      <w:proofErr w:type="spellEnd"/>
      <w:r w:rsidRPr="00B74957">
        <w:rPr>
          <w:rFonts w:ascii="Tahoma" w:hAnsi="Tahoma" w:cs="Tahoma"/>
          <w:sz w:val="24"/>
          <w:szCs w:val="24"/>
        </w:rPr>
        <w:t xml:space="preserve"> co-</w:t>
      </w:r>
      <w:proofErr w:type="spellStart"/>
      <w:r w:rsidRPr="00B74957">
        <w:rPr>
          <w:rFonts w:ascii="Tahoma" w:hAnsi="Tahoma" w:cs="Tahoma"/>
          <w:sz w:val="24"/>
          <w:szCs w:val="24"/>
        </w:rPr>
        <w:t>brandingu</w:t>
      </w:r>
      <w:proofErr w:type="spellEnd"/>
      <w:r w:rsidRPr="00B74957">
        <w:rPr>
          <w:rFonts w:ascii="Tahoma" w:hAnsi="Tahoma" w:cs="Tahoma"/>
          <w:sz w:val="24"/>
          <w:szCs w:val="24"/>
        </w:rPr>
        <w:t>. Zimą wprowadzony zo</w:t>
      </w:r>
      <w:r w:rsidR="00BF538C" w:rsidRPr="00B74957">
        <w:rPr>
          <w:rFonts w:ascii="Tahoma" w:hAnsi="Tahoma" w:cs="Tahoma"/>
          <w:sz w:val="24"/>
          <w:szCs w:val="24"/>
        </w:rPr>
        <w:t xml:space="preserve">stanie model PUMA </w:t>
      </w:r>
      <w:r w:rsidR="00BF538C" w:rsidRPr="00604A78">
        <w:rPr>
          <w:rFonts w:ascii="Tahoma" w:hAnsi="Tahoma" w:cs="Tahoma"/>
          <w:b/>
          <w:sz w:val="24"/>
          <w:szCs w:val="24"/>
        </w:rPr>
        <w:t xml:space="preserve">CELL </w:t>
      </w:r>
      <w:proofErr w:type="spellStart"/>
      <w:r w:rsidR="00BF538C" w:rsidRPr="00604A78">
        <w:rPr>
          <w:rFonts w:ascii="Tahoma" w:hAnsi="Tahoma" w:cs="Tahoma"/>
          <w:b/>
          <w:sz w:val="24"/>
          <w:szCs w:val="24"/>
        </w:rPr>
        <w:t>Bubble</w:t>
      </w:r>
      <w:proofErr w:type="spellEnd"/>
      <w:r w:rsidR="00BF538C" w:rsidRPr="00604A78">
        <w:rPr>
          <w:rFonts w:ascii="Tahoma" w:hAnsi="Tahoma" w:cs="Tahoma"/>
          <w:b/>
          <w:sz w:val="24"/>
          <w:szCs w:val="24"/>
        </w:rPr>
        <w:t xml:space="preserve"> x </w:t>
      </w:r>
      <w:proofErr w:type="spellStart"/>
      <w:r w:rsidRPr="00604A78">
        <w:rPr>
          <w:rFonts w:ascii="Tahoma" w:hAnsi="Tahoma" w:cs="Tahoma"/>
          <w:b/>
          <w:sz w:val="24"/>
          <w:szCs w:val="24"/>
        </w:rPr>
        <w:t>Trapstar</w:t>
      </w:r>
      <w:proofErr w:type="spellEnd"/>
      <w:r w:rsidRPr="00B74957">
        <w:rPr>
          <w:rFonts w:ascii="Tahoma" w:hAnsi="Tahoma" w:cs="Tahoma"/>
          <w:sz w:val="24"/>
          <w:szCs w:val="24"/>
        </w:rPr>
        <w:t xml:space="preserve">. Zainspirowany undergroundową subkulturą Londynu, </w:t>
      </w:r>
      <w:proofErr w:type="spellStart"/>
      <w:r w:rsidRPr="00B74957">
        <w:rPr>
          <w:rFonts w:ascii="Tahoma" w:hAnsi="Tahoma" w:cs="Tahoma"/>
          <w:sz w:val="24"/>
          <w:szCs w:val="24"/>
        </w:rPr>
        <w:t>Trapstar</w:t>
      </w:r>
      <w:proofErr w:type="spellEnd"/>
      <w:r w:rsidRPr="00B74957">
        <w:rPr>
          <w:rFonts w:ascii="Tahoma" w:hAnsi="Tahoma" w:cs="Tahoma"/>
          <w:sz w:val="24"/>
          <w:szCs w:val="24"/>
        </w:rPr>
        <w:t xml:space="preserve"> </w:t>
      </w:r>
      <w:r w:rsidR="00BF538C" w:rsidRPr="00B74957">
        <w:rPr>
          <w:rFonts w:ascii="Tahoma" w:hAnsi="Tahoma" w:cs="Tahoma"/>
          <w:sz w:val="24"/>
          <w:szCs w:val="24"/>
        </w:rPr>
        <w:t xml:space="preserve">dodaje kreatywności CELL </w:t>
      </w:r>
      <w:proofErr w:type="spellStart"/>
      <w:r w:rsidR="00BF538C" w:rsidRPr="00B74957">
        <w:rPr>
          <w:rFonts w:ascii="Tahoma" w:hAnsi="Tahoma" w:cs="Tahoma"/>
          <w:sz w:val="24"/>
          <w:szCs w:val="24"/>
        </w:rPr>
        <w:t>Bubble</w:t>
      </w:r>
      <w:proofErr w:type="spellEnd"/>
      <w:r w:rsidR="00BF538C" w:rsidRPr="00B74957">
        <w:rPr>
          <w:rFonts w:ascii="Tahoma" w:hAnsi="Tahoma" w:cs="Tahoma"/>
          <w:sz w:val="24"/>
          <w:szCs w:val="24"/>
        </w:rPr>
        <w:t xml:space="preserve">, </w:t>
      </w:r>
      <w:r w:rsidRPr="00B74957">
        <w:rPr>
          <w:rFonts w:ascii="Tahoma" w:hAnsi="Tahoma" w:cs="Tahoma"/>
          <w:sz w:val="24"/>
          <w:szCs w:val="24"/>
        </w:rPr>
        <w:t xml:space="preserve">wprowadzając zewnętrzną podeszwę </w:t>
      </w:r>
      <w:r w:rsidR="00FF78B8" w:rsidRPr="00B74957">
        <w:rPr>
          <w:rFonts w:ascii="Tahoma" w:hAnsi="Tahoma" w:cs="Tahoma"/>
          <w:sz w:val="24"/>
          <w:szCs w:val="24"/>
        </w:rPr>
        <w:br/>
      </w:r>
      <w:r w:rsidRPr="00B74957">
        <w:rPr>
          <w:rFonts w:ascii="Tahoma" w:hAnsi="Tahoma" w:cs="Tahoma"/>
          <w:sz w:val="24"/>
          <w:szCs w:val="24"/>
        </w:rPr>
        <w:t xml:space="preserve">o nowoczesnym kształcie, elastyczne szlufki i sznurówki oraz czerwoną wkładkę. Dodatki takie jak podwójny język i specjalna tekstura potęgują efekt </w:t>
      </w:r>
      <w:r w:rsidR="00BF538C" w:rsidRPr="00B74957">
        <w:rPr>
          <w:rFonts w:ascii="Tahoma" w:hAnsi="Tahoma" w:cs="Tahoma"/>
          <w:sz w:val="24"/>
          <w:szCs w:val="24"/>
        </w:rPr>
        <w:t>przestrzennego obrazu.</w:t>
      </w:r>
      <w:r w:rsidRPr="00B74957">
        <w:rPr>
          <w:rFonts w:ascii="Tahoma" w:hAnsi="Tahoma" w:cs="Tahoma"/>
          <w:sz w:val="24"/>
          <w:szCs w:val="24"/>
        </w:rPr>
        <w:t xml:space="preserve"> </w:t>
      </w:r>
    </w:p>
    <w:p w:rsidR="00604A78" w:rsidRPr="00B74957" w:rsidRDefault="00604A78" w:rsidP="00083C5C">
      <w:pPr>
        <w:widowControl w:val="0"/>
        <w:autoSpaceDE w:val="0"/>
        <w:autoSpaceDN w:val="0"/>
        <w:adjustRightInd w:val="0"/>
        <w:spacing w:after="24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pl-PL"/>
        </w:rPr>
        <w:drawing>
          <wp:inline distT="0" distB="0" distL="0" distR="0">
            <wp:extent cx="5760720" cy="14370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z tytułu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38C" w:rsidRDefault="00E33558" w:rsidP="00E33558">
      <w:pPr>
        <w:widowControl w:val="0"/>
        <w:autoSpaceDE w:val="0"/>
        <w:autoSpaceDN w:val="0"/>
        <w:adjustRightInd w:val="0"/>
        <w:spacing w:after="240"/>
        <w:jc w:val="both"/>
        <w:rPr>
          <w:rFonts w:ascii="Tahoma" w:hAnsi="Tahoma" w:cs="Tahoma"/>
          <w:bCs/>
          <w:sz w:val="24"/>
          <w:szCs w:val="24"/>
        </w:rPr>
      </w:pPr>
      <w:r w:rsidRPr="00B74957">
        <w:rPr>
          <w:rFonts w:ascii="Tahoma" w:hAnsi="Tahoma" w:cs="Tahoma"/>
          <w:bCs/>
          <w:sz w:val="24"/>
          <w:szCs w:val="24"/>
        </w:rPr>
        <w:t xml:space="preserve">Odzież w tej kolekcji, która składa się z kurtek, topów i spodni, przeplata tradycyjną undergroundową stylistykę </w:t>
      </w:r>
      <w:proofErr w:type="spellStart"/>
      <w:r w:rsidRPr="00B74957">
        <w:rPr>
          <w:rFonts w:ascii="Tahoma" w:hAnsi="Tahoma" w:cs="Tahoma"/>
          <w:bCs/>
          <w:sz w:val="24"/>
          <w:szCs w:val="24"/>
        </w:rPr>
        <w:t>Trapstara</w:t>
      </w:r>
      <w:proofErr w:type="spellEnd"/>
      <w:r w:rsidRPr="00B74957">
        <w:rPr>
          <w:rFonts w:ascii="Tahoma" w:hAnsi="Tahoma" w:cs="Tahoma"/>
          <w:bCs/>
          <w:sz w:val="24"/>
          <w:szCs w:val="24"/>
        </w:rPr>
        <w:t xml:space="preserve"> ze sportową innowacją PUMY. Kurtka PUMA </w:t>
      </w:r>
      <w:r w:rsidR="00FF78B8" w:rsidRPr="00B74957">
        <w:rPr>
          <w:rFonts w:ascii="Tahoma" w:hAnsi="Tahoma" w:cs="Tahoma"/>
          <w:bCs/>
          <w:sz w:val="24"/>
          <w:szCs w:val="24"/>
        </w:rPr>
        <w:br/>
      </w:r>
      <w:r w:rsidRPr="00B74957">
        <w:rPr>
          <w:rFonts w:ascii="Tahoma" w:hAnsi="Tahoma" w:cs="Tahoma"/>
          <w:bCs/>
          <w:sz w:val="24"/>
          <w:szCs w:val="24"/>
        </w:rPr>
        <w:t xml:space="preserve">x </w:t>
      </w:r>
      <w:proofErr w:type="spellStart"/>
      <w:r w:rsidRPr="00B74957">
        <w:rPr>
          <w:rFonts w:ascii="Tahoma" w:hAnsi="Tahoma" w:cs="Tahoma"/>
          <w:bCs/>
          <w:sz w:val="24"/>
          <w:szCs w:val="24"/>
        </w:rPr>
        <w:t>Trapstar</w:t>
      </w:r>
      <w:proofErr w:type="spellEnd"/>
      <w:r w:rsidRPr="00B74957">
        <w:rPr>
          <w:rFonts w:ascii="Tahoma" w:hAnsi="Tahoma" w:cs="Tahoma"/>
          <w:bCs/>
          <w:sz w:val="24"/>
          <w:szCs w:val="24"/>
        </w:rPr>
        <w:t xml:space="preserve"> Savannah dzięki oddychającej tkaninie i sportowemu stylowi </w:t>
      </w:r>
      <w:r w:rsidR="00BF538C" w:rsidRPr="00B74957">
        <w:rPr>
          <w:rFonts w:ascii="Tahoma" w:hAnsi="Tahoma" w:cs="Tahoma"/>
          <w:bCs/>
          <w:sz w:val="24"/>
          <w:szCs w:val="24"/>
        </w:rPr>
        <w:t>ma szansę stać się „</w:t>
      </w:r>
      <w:proofErr w:type="spellStart"/>
      <w:r w:rsidR="00BF538C" w:rsidRPr="00B74957">
        <w:rPr>
          <w:rFonts w:ascii="Tahoma" w:hAnsi="Tahoma" w:cs="Tahoma"/>
          <w:bCs/>
          <w:sz w:val="24"/>
          <w:szCs w:val="24"/>
        </w:rPr>
        <w:t>must</w:t>
      </w:r>
      <w:proofErr w:type="spellEnd"/>
      <w:r w:rsidR="00BF538C" w:rsidRPr="00B74957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BF538C" w:rsidRPr="00B74957">
        <w:rPr>
          <w:rFonts w:ascii="Tahoma" w:hAnsi="Tahoma" w:cs="Tahoma"/>
          <w:bCs/>
          <w:sz w:val="24"/>
          <w:szCs w:val="24"/>
        </w:rPr>
        <w:t>have</w:t>
      </w:r>
      <w:proofErr w:type="spellEnd"/>
      <w:r w:rsidR="00BF538C" w:rsidRPr="00B74957">
        <w:rPr>
          <w:rFonts w:ascii="Tahoma" w:hAnsi="Tahoma" w:cs="Tahoma"/>
          <w:bCs/>
          <w:sz w:val="24"/>
          <w:szCs w:val="24"/>
        </w:rPr>
        <w:t>” wśród jesiennych propozycji. W</w:t>
      </w:r>
      <w:r w:rsidRPr="00B74957">
        <w:rPr>
          <w:rFonts w:ascii="Tahoma" w:hAnsi="Tahoma" w:cs="Tahoma"/>
          <w:bCs/>
          <w:sz w:val="24"/>
          <w:szCs w:val="24"/>
        </w:rPr>
        <w:t xml:space="preserve">yrazisty wzór moro dodaje jej charakteru </w:t>
      </w:r>
      <w:r w:rsidR="00083C5C" w:rsidRPr="00B74957">
        <w:rPr>
          <w:rFonts w:ascii="Tahoma" w:hAnsi="Tahoma" w:cs="Tahoma"/>
          <w:bCs/>
          <w:sz w:val="24"/>
          <w:szCs w:val="24"/>
        </w:rPr>
        <w:t xml:space="preserve">typowego dla </w:t>
      </w:r>
      <w:proofErr w:type="spellStart"/>
      <w:r w:rsidRPr="00B74957">
        <w:rPr>
          <w:rFonts w:ascii="Tahoma" w:hAnsi="Tahoma" w:cs="Tahoma"/>
          <w:bCs/>
          <w:sz w:val="24"/>
          <w:szCs w:val="24"/>
        </w:rPr>
        <w:t>Trapstara</w:t>
      </w:r>
      <w:proofErr w:type="spellEnd"/>
      <w:r w:rsidRPr="00B74957">
        <w:rPr>
          <w:rFonts w:ascii="Tahoma" w:hAnsi="Tahoma" w:cs="Tahoma"/>
          <w:bCs/>
          <w:sz w:val="24"/>
          <w:szCs w:val="24"/>
        </w:rPr>
        <w:t xml:space="preserve">, </w:t>
      </w:r>
      <w:r w:rsidR="00BF538C" w:rsidRPr="00B74957">
        <w:rPr>
          <w:rFonts w:ascii="Tahoma" w:hAnsi="Tahoma" w:cs="Tahoma"/>
          <w:bCs/>
          <w:sz w:val="24"/>
          <w:szCs w:val="24"/>
        </w:rPr>
        <w:t>a</w:t>
      </w:r>
      <w:r w:rsidRPr="00B74957">
        <w:rPr>
          <w:rFonts w:ascii="Tahoma" w:hAnsi="Tahoma" w:cs="Tahoma"/>
          <w:bCs/>
          <w:sz w:val="24"/>
          <w:szCs w:val="24"/>
        </w:rPr>
        <w:t xml:space="preserve"> w połączeniu z obuwiem PUMA x </w:t>
      </w:r>
      <w:proofErr w:type="spellStart"/>
      <w:r w:rsidRPr="00B74957">
        <w:rPr>
          <w:rFonts w:ascii="Tahoma" w:hAnsi="Tahoma" w:cs="Tahoma"/>
          <w:bCs/>
          <w:sz w:val="24"/>
          <w:szCs w:val="24"/>
        </w:rPr>
        <w:t>Trapstar</w:t>
      </w:r>
      <w:proofErr w:type="spellEnd"/>
      <w:r w:rsidRPr="00B74957">
        <w:rPr>
          <w:rFonts w:ascii="Tahoma" w:hAnsi="Tahoma" w:cs="Tahoma"/>
          <w:bCs/>
          <w:sz w:val="24"/>
          <w:szCs w:val="24"/>
        </w:rPr>
        <w:t xml:space="preserve"> tworzy ona zdecydowany </w:t>
      </w:r>
      <w:proofErr w:type="spellStart"/>
      <w:r w:rsidRPr="00B74957">
        <w:rPr>
          <w:rFonts w:ascii="Tahoma" w:hAnsi="Tahoma" w:cs="Tahoma"/>
          <w:bCs/>
          <w:sz w:val="24"/>
          <w:szCs w:val="24"/>
        </w:rPr>
        <w:t>streetwearowy</w:t>
      </w:r>
      <w:proofErr w:type="spellEnd"/>
      <w:r w:rsidRPr="00B74957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Pr="00B74957">
        <w:rPr>
          <w:rFonts w:ascii="Tahoma" w:hAnsi="Tahoma" w:cs="Tahoma"/>
          <w:bCs/>
          <w:sz w:val="24"/>
          <w:szCs w:val="24"/>
        </w:rPr>
        <w:t>look</w:t>
      </w:r>
      <w:proofErr w:type="spellEnd"/>
      <w:r w:rsidRPr="00B74957">
        <w:rPr>
          <w:rFonts w:ascii="Tahoma" w:hAnsi="Tahoma" w:cs="Tahoma"/>
          <w:bCs/>
          <w:sz w:val="24"/>
          <w:szCs w:val="24"/>
        </w:rPr>
        <w:t xml:space="preserve">. </w:t>
      </w:r>
    </w:p>
    <w:p w:rsidR="00604A78" w:rsidRPr="00B74957" w:rsidRDefault="00604A78" w:rsidP="00604A78">
      <w:pPr>
        <w:widowControl w:val="0"/>
        <w:autoSpaceDE w:val="0"/>
        <w:autoSpaceDN w:val="0"/>
        <w:adjustRightInd w:val="0"/>
        <w:spacing w:after="240"/>
        <w:jc w:val="center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noProof/>
          <w:sz w:val="24"/>
          <w:szCs w:val="24"/>
          <w:lang w:eastAsia="pl-PL"/>
        </w:rPr>
        <w:drawing>
          <wp:inline distT="0" distB="0" distL="0" distR="0">
            <wp:extent cx="4426948" cy="2700000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z tytułu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6948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558" w:rsidRDefault="00E33558" w:rsidP="00E33558">
      <w:pPr>
        <w:jc w:val="both"/>
        <w:rPr>
          <w:rFonts w:ascii="Tahoma" w:hAnsi="Tahoma" w:cs="Tahoma"/>
          <w:sz w:val="24"/>
          <w:szCs w:val="24"/>
        </w:rPr>
      </w:pPr>
    </w:p>
    <w:p w:rsidR="001061DE" w:rsidRDefault="001061DE" w:rsidP="00E33558">
      <w:pPr>
        <w:jc w:val="both"/>
        <w:rPr>
          <w:rFonts w:ascii="Tahoma" w:hAnsi="Tahoma" w:cs="Tahoma"/>
          <w:b/>
          <w:sz w:val="24"/>
          <w:szCs w:val="24"/>
        </w:rPr>
      </w:pPr>
      <w:r w:rsidRPr="001061DE">
        <w:rPr>
          <w:rFonts w:ascii="Tahoma" w:hAnsi="Tahoma" w:cs="Tahoma"/>
          <w:b/>
          <w:sz w:val="24"/>
          <w:szCs w:val="24"/>
        </w:rPr>
        <w:t xml:space="preserve">Dystrybucja: </w:t>
      </w:r>
    </w:p>
    <w:p w:rsidR="001061DE" w:rsidRPr="001061DE" w:rsidRDefault="001061DE" w:rsidP="001061DE">
      <w:pPr>
        <w:rPr>
          <w:rFonts w:ascii="Tahoma" w:hAnsi="Tahoma"/>
          <w:sz w:val="24"/>
          <w:szCs w:val="24"/>
        </w:rPr>
      </w:pPr>
      <w:proofErr w:type="spellStart"/>
      <w:r w:rsidRPr="001061DE">
        <w:rPr>
          <w:rFonts w:ascii="Tahoma" w:hAnsi="Tahoma"/>
          <w:sz w:val="24"/>
          <w:szCs w:val="24"/>
        </w:rPr>
        <w:t>RunColors</w:t>
      </w:r>
      <w:proofErr w:type="spellEnd"/>
      <w:r w:rsidRPr="001061DE">
        <w:rPr>
          <w:rFonts w:ascii="Tahoma" w:hAnsi="Tahoma"/>
          <w:sz w:val="24"/>
          <w:szCs w:val="24"/>
        </w:rPr>
        <w:t>, Warszawa, Poznań</w:t>
      </w:r>
    </w:p>
    <w:p w:rsidR="001061DE" w:rsidRPr="001061DE" w:rsidRDefault="001061DE" w:rsidP="001061DE">
      <w:pPr>
        <w:rPr>
          <w:rFonts w:ascii="Tahoma" w:hAnsi="Tahoma"/>
          <w:sz w:val="24"/>
          <w:szCs w:val="24"/>
        </w:rPr>
      </w:pPr>
      <w:proofErr w:type="spellStart"/>
      <w:r w:rsidRPr="001061DE">
        <w:rPr>
          <w:rFonts w:ascii="Tahoma" w:hAnsi="Tahoma"/>
          <w:sz w:val="24"/>
          <w:szCs w:val="24"/>
        </w:rPr>
        <w:t>Sneakerstudio</w:t>
      </w:r>
      <w:proofErr w:type="spellEnd"/>
      <w:r w:rsidRPr="001061DE">
        <w:rPr>
          <w:rFonts w:ascii="Tahoma" w:hAnsi="Tahoma"/>
          <w:sz w:val="24"/>
          <w:szCs w:val="24"/>
        </w:rPr>
        <w:t>, Kraków</w:t>
      </w:r>
    </w:p>
    <w:p w:rsidR="001061DE" w:rsidRPr="001061DE" w:rsidRDefault="001061DE" w:rsidP="001061DE">
      <w:pPr>
        <w:rPr>
          <w:rFonts w:ascii="Tahoma" w:hAnsi="Tahoma"/>
          <w:sz w:val="24"/>
          <w:szCs w:val="24"/>
        </w:rPr>
      </w:pPr>
      <w:proofErr w:type="spellStart"/>
      <w:r w:rsidRPr="001061DE">
        <w:rPr>
          <w:rFonts w:ascii="Tahoma" w:hAnsi="Tahoma"/>
          <w:sz w:val="24"/>
          <w:szCs w:val="24"/>
        </w:rPr>
        <w:t>Worldbox</w:t>
      </w:r>
      <w:proofErr w:type="spellEnd"/>
      <w:r w:rsidRPr="001061DE">
        <w:rPr>
          <w:rFonts w:ascii="Tahoma" w:hAnsi="Tahoma"/>
          <w:sz w:val="24"/>
          <w:szCs w:val="24"/>
        </w:rPr>
        <w:t>, ul. Nowy Świat, Warszawa</w:t>
      </w:r>
    </w:p>
    <w:p w:rsidR="001061DE" w:rsidRPr="001061DE" w:rsidRDefault="001061DE" w:rsidP="001061DE">
      <w:pPr>
        <w:rPr>
          <w:rFonts w:ascii="Tahoma" w:hAnsi="Tahoma"/>
          <w:sz w:val="24"/>
          <w:szCs w:val="24"/>
        </w:rPr>
      </w:pPr>
      <w:r w:rsidRPr="001061DE">
        <w:rPr>
          <w:rFonts w:ascii="Tahoma" w:hAnsi="Tahoma"/>
          <w:sz w:val="24"/>
          <w:szCs w:val="24"/>
        </w:rPr>
        <w:t xml:space="preserve">Sneakers by </w:t>
      </w:r>
      <w:proofErr w:type="spellStart"/>
      <w:r w:rsidRPr="001061DE">
        <w:rPr>
          <w:rFonts w:ascii="Tahoma" w:hAnsi="Tahoma"/>
          <w:sz w:val="24"/>
          <w:szCs w:val="24"/>
        </w:rPr>
        <w:t>Distance</w:t>
      </w:r>
      <w:proofErr w:type="spellEnd"/>
      <w:r w:rsidRPr="001061DE">
        <w:rPr>
          <w:rFonts w:ascii="Tahoma" w:hAnsi="Tahoma"/>
          <w:sz w:val="24"/>
          <w:szCs w:val="24"/>
        </w:rPr>
        <w:t>, Poznań</w:t>
      </w:r>
    </w:p>
    <w:p w:rsidR="001061DE" w:rsidRPr="001061DE" w:rsidRDefault="001061DE" w:rsidP="001061DE">
      <w:pPr>
        <w:rPr>
          <w:rFonts w:ascii="Tahoma" w:hAnsi="Tahoma"/>
          <w:sz w:val="24"/>
          <w:szCs w:val="24"/>
        </w:rPr>
      </w:pPr>
      <w:proofErr w:type="spellStart"/>
      <w:r w:rsidRPr="001061DE">
        <w:rPr>
          <w:rFonts w:ascii="Tahoma" w:hAnsi="Tahoma"/>
          <w:sz w:val="24"/>
          <w:szCs w:val="24"/>
        </w:rPr>
        <w:lastRenderedPageBreak/>
        <w:t>Eleven</w:t>
      </w:r>
      <w:proofErr w:type="spellEnd"/>
      <w:r w:rsidRPr="001061DE">
        <w:rPr>
          <w:rFonts w:ascii="Tahoma" w:hAnsi="Tahoma"/>
          <w:sz w:val="24"/>
          <w:szCs w:val="24"/>
        </w:rPr>
        <w:t>, Kielce</w:t>
      </w:r>
    </w:p>
    <w:p w:rsidR="001061DE" w:rsidRPr="001061DE" w:rsidRDefault="001061DE" w:rsidP="001061DE">
      <w:pPr>
        <w:rPr>
          <w:rFonts w:ascii="Tahoma" w:hAnsi="Tahoma"/>
          <w:sz w:val="24"/>
          <w:szCs w:val="24"/>
        </w:rPr>
      </w:pPr>
      <w:proofErr w:type="spellStart"/>
      <w:r w:rsidRPr="001061DE">
        <w:rPr>
          <w:rFonts w:ascii="Tahoma" w:hAnsi="Tahoma"/>
          <w:sz w:val="24"/>
          <w:szCs w:val="24"/>
        </w:rPr>
        <w:t>Dots</w:t>
      </w:r>
      <w:proofErr w:type="spellEnd"/>
      <w:r w:rsidRPr="001061DE">
        <w:rPr>
          <w:rFonts w:ascii="Tahoma" w:hAnsi="Tahoma"/>
          <w:sz w:val="24"/>
          <w:szCs w:val="24"/>
        </w:rPr>
        <w:t>, Warszawa</w:t>
      </w:r>
    </w:p>
    <w:p w:rsidR="001061DE" w:rsidRPr="001061DE" w:rsidRDefault="001061DE" w:rsidP="00E33558">
      <w:pPr>
        <w:jc w:val="both"/>
        <w:rPr>
          <w:rFonts w:ascii="Tahoma" w:hAnsi="Tahoma" w:cs="Tahoma"/>
          <w:sz w:val="24"/>
          <w:szCs w:val="24"/>
        </w:rPr>
      </w:pPr>
      <w:r w:rsidRPr="001061DE">
        <w:rPr>
          <w:rFonts w:ascii="Tahoma" w:hAnsi="Tahoma" w:cs="Tahoma"/>
          <w:sz w:val="24"/>
          <w:szCs w:val="24"/>
        </w:rPr>
        <w:t>WSS chmielna 20, Warszawa</w:t>
      </w:r>
    </w:p>
    <w:p w:rsidR="001061DE" w:rsidRPr="001061DE" w:rsidRDefault="001061DE" w:rsidP="00E33558">
      <w:pPr>
        <w:jc w:val="both"/>
        <w:rPr>
          <w:rFonts w:ascii="Tahoma" w:hAnsi="Tahoma" w:cs="Tahoma"/>
          <w:sz w:val="24"/>
          <w:szCs w:val="24"/>
        </w:rPr>
      </w:pPr>
      <w:r w:rsidRPr="001061DE">
        <w:rPr>
          <w:rFonts w:ascii="Tahoma" w:hAnsi="Tahoma" w:cs="Tahoma"/>
          <w:sz w:val="24"/>
          <w:szCs w:val="24"/>
        </w:rPr>
        <w:t>ataf.com</w:t>
      </w:r>
    </w:p>
    <w:p w:rsidR="001061DE" w:rsidRPr="001061DE" w:rsidRDefault="001061DE" w:rsidP="00E33558">
      <w:pPr>
        <w:jc w:val="both"/>
        <w:rPr>
          <w:rFonts w:ascii="Tahoma" w:hAnsi="Tahoma" w:cs="Tahoma"/>
          <w:sz w:val="24"/>
          <w:szCs w:val="24"/>
        </w:rPr>
      </w:pPr>
      <w:r w:rsidRPr="001061DE">
        <w:rPr>
          <w:rFonts w:ascii="Tahoma" w:hAnsi="Tahoma" w:cs="Tahoma"/>
          <w:sz w:val="24"/>
          <w:szCs w:val="24"/>
        </w:rPr>
        <w:t>kxmstore.pl</w:t>
      </w:r>
      <w:bookmarkStart w:id="0" w:name="_GoBack"/>
      <w:bookmarkEnd w:id="0"/>
    </w:p>
    <w:p w:rsidR="00E33558" w:rsidRPr="00B74957" w:rsidRDefault="00E33558" w:rsidP="00E33558">
      <w:pPr>
        <w:jc w:val="center"/>
        <w:rPr>
          <w:rFonts w:ascii="Tahoma" w:hAnsi="Tahoma" w:cs="Tahoma"/>
        </w:rPr>
      </w:pPr>
      <w:r w:rsidRPr="00B74957">
        <w:rPr>
          <w:rFonts w:ascii="Tahoma" w:hAnsi="Tahoma" w:cs="Tahoma"/>
        </w:rPr>
        <w:t># # #</w:t>
      </w:r>
    </w:p>
    <w:p w:rsidR="00E33558" w:rsidRPr="00B74957" w:rsidRDefault="00E33558" w:rsidP="00E33558">
      <w:pPr>
        <w:autoSpaceDE w:val="0"/>
        <w:autoSpaceDN w:val="0"/>
        <w:adjustRightInd w:val="0"/>
        <w:jc w:val="both"/>
        <w:rPr>
          <w:rFonts w:ascii="Tahoma" w:hAnsi="Tahoma" w:cs="Tahoma"/>
          <w:sz w:val="18"/>
          <w:szCs w:val="18"/>
        </w:rPr>
      </w:pPr>
    </w:p>
    <w:p w:rsidR="00B74957" w:rsidRPr="00B74957" w:rsidRDefault="00B74957" w:rsidP="00B74957">
      <w:pPr>
        <w:pBdr>
          <w:bottom w:val="single" w:sz="6" w:space="1" w:color="auto"/>
        </w:pBdr>
        <w:rPr>
          <w:rFonts w:ascii="Tahoma" w:hAnsi="Tahoma" w:cs="Tahoma"/>
          <w:b/>
          <w:iCs/>
          <w:color w:val="000000"/>
        </w:rPr>
      </w:pPr>
      <w:r w:rsidRPr="00B74957">
        <w:rPr>
          <w:rFonts w:ascii="Tahoma" w:hAnsi="Tahoma" w:cs="Tahoma"/>
          <w:b/>
          <w:iCs/>
          <w:color w:val="000000"/>
        </w:rPr>
        <w:t>O marce Puma</w:t>
      </w:r>
    </w:p>
    <w:p w:rsidR="00B74957" w:rsidRPr="00B74957" w:rsidRDefault="00B74957" w:rsidP="00B74957">
      <w:pPr>
        <w:autoSpaceDE w:val="0"/>
        <w:autoSpaceDN w:val="0"/>
        <w:jc w:val="both"/>
        <w:rPr>
          <w:rFonts w:ascii="Tahoma" w:hAnsi="Tahoma" w:cs="Tahoma"/>
          <w:color w:val="0000FF"/>
          <w:sz w:val="18"/>
          <w:szCs w:val="18"/>
        </w:rPr>
      </w:pPr>
      <w:r w:rsidRPr="00B74957">
        <w:rPr>
          <w:rFonts w:ascii="Tahoma" w:hAnsi="Tahoma" w:cs="Tahoma"/>
          <w:color w:val="000000"/>
          <w:sz w:val="18"/>
          <w:szCs w:val="18"/>
        </w:rPr>
        <w:t xml:space="preserve">Puma jest jedną z wiodących marek sportowych, zajmująca się projektowaniem, rozwijaniem, sprzedażą i promocją obuwia, odzieży i akcesoriów sportowych. Od ponad 65 lat, Puma tworzy historię w oparciu o szybkie produkty dla najszybszych zawodników na świecie. Puma oferuje produkty sportowe w kategoriach takich jak: piłka nożna, bieganie, fitness, golf i sporty samochodowe. Stale angażuje się we współpracę z renomowanymi projektantami, wprowadzając do świata sportu innowacyjne produkty o niepowtarzalnym designie. Grupa odzieżowa Puma posiada takie marki jak Puma, </w:t>
      </w:r>
      <w:proofErr w:type="spellStart"/>
      <w:r w:rsidRPr="00B74957">
        <w:rPr>
          <w:rFonts w:ascii="Tahoma" w:hAnsi="Tahoma" w:cs="Tahoma"/>
          <w:color w:val="000000"/>
          <w:sz w:val="18"/>
          <w:szCs w:val="18"/>
        </w:rPr>
        <w:t>Cobra</w:t>
      </w:r>
      <w:proofErr w:type="spellEnd"/>
      <w:r w:rsidRPr="00B74957">
        <w:rPr>
          <w:rFonts w:ascii="Tahoma" w:hAnsi="Tahoma" w:cs="Tahoma"/>
          <w:color w:val="000000"/>
          <w:sz w:val="18"/>
          <w:szCs w:val="18"/>
        </w:rPr>
        <w:t xml:space="preserve"> Golf oraz </w:t>
      </w:r>
      <w:proofErr w:type="spellStart"/>
      <w:r w:rsidRPr="00B74957">
        <w:rPr>
          <w:rFonts w:ascii="Tahoma" w:hAnsi="Tahoma" w:cs="Tahoma"/>
          <w:color w:val="000000"/>
          <w:sz w:val="18"/>
          <w:szCs w:val="18"/>
        </w:rPr>
        <w:t>Dobotex</w:t>
      </w:r>
      <w:proofErr w:type="spellEnd"/>
      <w:r w:rsidRPr="00B74957">
        <w:rPr>
          <w:rFonts w:ascii="Tahoma" w:hAnsi="Tahoma" w:cs="Tahoma"/>
          <w:color w:val="000000"/>
          <w:sz w:val="18"/>
          <w:szCs w:val="18"/>
        </w:rPr>
        <w:t xml:space="preserve">. Firma dystrybuuje swoje produkty do ponad 120 krajów, zatrudniając ponad 11 000 pracowników na całym świecie. Siedziba grupy odzieżowej Puma mieści się </w:t>
      </w:r>
      <w:r>
        <w:rPr>
          <w:rFonts w:ascii="Tahoma" w:hAnsi="Tahoma" w:cs="Tahoma"/>
          <w:color w:val="000000"/>
          <w:sz w:val="18"/>
          <w:szCs w:val="18"/>
        </w:rPr>
        <w:br/>
      </w:r>
      <w:r w:rsidRPr="00B74957">
        <w:rPr>
          <w:rFonts w:ascii="Tahoma" w:hAnsi="Tahoma" w:cs="Tahoma"/>
          <w:color w:val="000000"/>
          <w:sz w:val="18"/>
          <w:szCs w:val="18"/>
        </w:rPr>
        <w:t xml:space="preserve">w </w:t>
      </w:r>
      <w:proofErr w:type="spellStart"/>
      <w:r w:rsidRPr="00B74957">
        <w:rPr>
          <w:rFonts w:ascii="Tahoma" w:hAnsi="Tahoma" w:cs="Tahoma"/>
          <w:sz w:val="18"/>
          <w:szCs w:val="18"/>
        </w:rPr>
        <w:t>Herzogenaurach</w:t>
      </w:r>
      <w:proofErr w:type="spellEnd"/>
      <w:r w:rsidRPr="00B74957">
        <w:rPr>
          <w:rFonts w:ascii="Tahoma" w:hAnsi="Tahoma" w:cs="Tahoma"/>
          <w:sz w:val="18"/>
          <w:szCs w:val="18"/>
        </w:rPr>
        <w:t xml:space="preserve"> w Niemczech.</w:t>
      </w:r>
      <w:r w:rsidRPr="00B74957">
        <w:rPr>
          <w:rFonts w:ascii="Tahoma" w:hAnsi="Tahoma" w:cs="Tahoma"/>
          <w:sz w:val="18"/>
          <w:szCs w:val="18"/>
          <w:lang w:eastAsia="pl-PL"/>
        </w:rPr>
        <w:t xml:space="preserve"> </w:t>
      </w:r>
    </w:p>
    <w:p w:rsidR="00B74957" w:rsidRPr="00B74957" w:rsidRDefault="00B74957" w:rsidP="00B74957">
      <w:pPr>
        <w:jc w:val="both"/>
        <w:rPr>
          <w:rFonts w:ascii="Tahoma" w:hAnsi="Tahoma" w:cs="Tahoma"/>
          <w:color w:val="000000"/>
          <w:sz w:val="18"/>
          <w:szCs w:val="18"/>
        </w:rPr>
      </w:pPr>
      <w:r w:rsidRPr="00B74957">
        <w:rPr>
          <w:rFonts w:ascii="Tahoma" w:hAnsi="Tahoma" w:cs="Tahoma"/>
          <w:sz w:val="18"/>
          <w:szCs w:val="18"/>
          <w:lang w:eastAsia="pl-PL"/>
        </w:rPr>
        <w:t>Więcej informacji na stronie internetowej</w:t>
      </w:r>
      <w:r w:rsidRPr="00B74957">
        <w:rPr>
          <w:rFonts w:ascii="Tahoma" w:hAnsi="Tahoma" w:cs="Tahoma"/>
          <w:sz w:val="18"/>
          <w:szCs w:val="18"/>
        </w:rPr>
        <w:t xml:space="preserve"> </w:t>
      </w:r>
      <w:hyperlink r:id="rId8" w:history="1">
        <w:r w:rsidRPr="00B74957">
          <w:rPr>
            <w:rStyle w:val="Hipercze"/>
            <w:rFonts w:ascii="Tahoma" w:hAnsi="Tahoma" w:cs="Tahoma"/>
            <w:sz w:val="18"/>
            <w:szCs w:val="18"/>
          </w:rPr>
          <w:t>http://www.puma.com</w:t>
        </w:r>
      </w:hyperlink>
    </w:p>
    <w:p w:rsidR="00E33558" w:rsidRPr="00B74957" w:rsidRDefault="00E33558" w:rsidP="00E33558">
      <w:pPr>
        <w:autoSpaceDE w:val="0"/>
        <w:autoSpaceDN w:val="0"/>
        <w:adjustRightInd w:val="0"/>
        <w:jc w:val="both"/>
        <w:rPr>
          <w:rFonts w:ascii="Tahoma" w:hAnsi="Tahoma" w:cs="Tahoma"/>
          <w:sz w:val="18"/>
          <w:szCs w:val="18"/>
        </w:rPr>
      </w:pPr>
    </w:p>
    <w:p w:rsidR="00E33558" w:rsidRPr="00B74957" w:rsidRDefault="00E33558" w:rsidP="00E33558">
      <w:pPr>
        <w:pBdr>
          <w:bottom w:val="single" w:sz="6" w:space="1" w:color="auto"/>
        </w:pBdr>
        <w:outlineLvl w:val="0"/>
        <w:rPr>
          <w:rFonts w:ascii="Tahoma" w:hAnsi="Tahoma" w:cs="Tahoma"/>
          <w:b/>
          <w:iCs/>
          <w:color w:val="000000"/>
        </w:rPr>
      </w:pPr>
      <w:r w:rsidRPr="00B74957">
        <w:rPr>
          <w:rFonts w:ascii="Tahoma" w:hAnsi="Tahoma" w:cs="Tahoma"/>
          <w:b/>
          <w:iCs/>
          <w:color w:val="000000"/>
        </w:rPr>
        <w:t>TRAPSTAR LONDON</w:t>
      </w:r>
    </w:p>
    <w:p w:rsidR="00E33558" w:rsidRPr="00B74957" w:rsidRDefault="00E33558" w:rsidP="00E33558">
      <w:pPr>
        <w:autoSpaceDE w:val="0"/>
        <w:autoSpaceDN w:val="0"/>
        <w:adjustRightInd w:val="0"/>
        <w:jc w:val="both"/>
        <w:rPr>
          <w:rFonts w:ascii="Tahoma" w:hAnsi="Tahoma" w:cs="Tahoma"/>
          <w:sz w:val="18"/>
          <w:szCs w:val="18"/>
        </w:rPr>
      </w:pPr>
      <w:proofErr w:type="spellStart"/>
      <w:r w:rsidRPr="00B74957">
        <w:rPr>
          <w:rFonts w:ascii="Tahoma" w:hAnsi="Tahoma" w:cs="Tahoma"/>
          <w:sz w:val="18"/>
          <w:szCs w:val="18"/>
        </w:rPr>
        <w:t>Trapstar</w:t>
      </w:r>
      <w:proofErr w:type="spellEnd"/>
      <w:r w:rsidRPr="00B74957">
        <w:rPr>
          <w:rFonts w:ascii="Tahoma" w:hAnsi="Tahoma" w:cs="Tahoma"/>
          <w:sz w:val="18"/>
          <w:szCs w:val="18"/>
        </w:rPr>
        <w:t xml:space="preserve">, założony przed Mike’a, Lee i Willa w Londynie, jest </w:t>
      </w:r>
      <w:proofErr w:type="spellStart"/>
      <w:r w:rsidRPr="00B74957">
        <w:rPr>
          <w:rFonts w:ascii="Tahoma" w:hAnsi="Tahoma" w:cs="Tahoma"/>
          <w:sz w:val="18"/>
          <w:szCs w:val="18"/>
        </w:rPr>
        <w:t>lifestylową</w:t>
      </w:r>
      <w:proofErr w:type="spellEnd"/>
      <w:r w:rsidRPr="00B74957">
        <w:rPr>
          <w:rFonts w:ascii="Tahoma" w:hAnsi="Tahoma" w:cs="Tahoma"/>
          <w:sz w:val="18"/>
          <w:szCs w:val="18"/>
        </w:rPr>
        <w:t xml:space="preserve"> marką </w:t>
      </w:r>
      <w:proofErr w:type="spellStart"/>
      <w:r w:rsidRPr="00B74957">
        <w:rPr>
          <w:rFonts w:ascii="Tahoma" w:hAnsi="Tahoma" w:cs="Tahoma"/>
          <w:sz w:val="18"/>
          <w:szCs w:val="18"/>
        </w:rPr>
        <w:t>streetwearową</w:t>
      </w:r>
      <w:proofErr w:type="spellEnd"/>
      <w:r w:rsidRPr="00B74957">
        <w:rPr>
          <w:rFonts w:ascii="Tahoma" w:hAnsi="Tahoma" w:cs="Tahoma"/>
          <w:sz w:val="18"/>
          <w:szCs w:val="18"/>
        </w:rPr>
        <w:t xml:space="preserve"> produkującą ubrania. Wierzą, że w każdym człowieku ukryta jest gwiazda. </w:t>
      </w:r>
      <w:proofErr w:type="spellStart"/>
      <w:r w:rsidRPr="00B74957">
        <w:rPr>
          <w:rFonts w:ascii="Tahoma" w:hAnsi="Tahoma" w:cs="Tahoma"/>
          <w:sz w:val="18"/>
          <w:szCs w:val="18"/>
        </w:rPr>
        <w:t>Trapstar</w:t>
      </w:r>
      <w:proofErr w:type="spellEnd"/>
      <w:r w:rsidRPr="00B74957">
        <w:rPr>
          <w:rFonts w:ascii="Tahoma" w:hAnsi="Tahoma" w:cs="Tahoma"/>
          <w:sz w:val="18"/>
          <w:szCs w:val="18"/>
        </w:rPr>
        <w:t xml:space="preserve"> powstał z undergroundowej subkultury w podupadłej dzielnicy miasta. Inspirowany jest kultowym kinem, fotografia, muzyką i sztuką współczesną, a także armią. </w:t>
      </w:r>
    </w:p>
    <w:p w:rsidR="00F2255E" w:rsidRDefault="00E33558" w:rsidP="00E33558">
      <w:pPr>
        <w:autoSpaceDE w:val="0"/>
        <w:autoSpaceDN w:val="0"/>
        <w:adjustRightInd w:val="0"/>
        <w:jc w:val="both"/>
        <w:rPr>
          <w:rFonts w:ascii="Tahoma" w:hAnsi="Tahoma" w:cs="Tahoma"/>
          <w:sz w:val="18"/>
          <w:szCs w:val="18"/>
        </w:rPr>
      </w:pPr>
      <w:proofErr w:type="spellStart"/>
      <w:r w:rsidRPr="00B74957">
        <w:rPr>
          <w:rFonts w:ascii="Tahoma" w:hAnsi="Tahoma" w:cs="Tahoma"/>
          <w:sz w:val="18"/>
          <w:szCs w:val="18"/>
        </w:rPr>
        <w:t>Trapstar</w:t>
      </w:r>
      <w:proofErr w:type="spellEnd"/>
      <w:r w:rsidRPr="00B74957">
        <w:rPr>
          <w:rFonts w:ascii="Tahoma" w:hAnsi="Tahoma" w:cs="Tahoma"/>
          <w:sz w:val="18"/>
          <w:szCs w:val="18"/>
        </w:rPr>
        <w:t xml:space="preserve"> pozostaje prawdziwy bo nie podąża za szablonami i normami mody. Marka stała się ambasadorem </w:t>
      </w:r>
      <w:r w:rsidR="00FF78B8" w:rsidRPr="00B74957">
        <w:rPr>
          <w:rFonts w:ascii="Tahoma" w:hAnsi="Tahoma" w:cs="Tahoma"/>
          <w:sz w:val="18"/>
          <w:szCs w:val="18"/>
        </w:rPr>
        <w:br/>
      </w:r>
      <w:r w:rsidRPr="00B74957">
        <w:rPr>
          <w:rFonts w:ascii="Tahoma" w:hAnsi="Tahoma" w:cs="Tahoma"/>
          <w:sz w:val="18"/>
          <w:szCs w:val="18"/>
        </w:rPr>
        <w:t xml:space="preserve">i rzecznikiem postępowych, kreatywnych umysłów nowej ery. Znana jest z tematycznych kolekcji ubrań wykraczających poza normy firmy. Jest też ściśle związana z muzyką, fotografią i sztuką. </w:t>
      </w:r>
    </w:p>
    <w:p w:rsidR="00E33558" w:rsidRPr="00B74957" w:rsidRDefault="001061DE" w:rsidP="00E33558">
      <w:pPr>
        <w:autoSpaceDE w:val="0"/>
        <w:autoSpaceDN w:val="0"/>
        <w:adjustRightInd w:val="0"/>
        <w:jc w:val="both"/>
        <w:rPr>
          <w:rFonts w:ascii="Tahoma" w:hAnsi="Tahoma" w:cs="Tahoma"/>
          <w:sz w:val="18"/>
          <w:szCs w:val="18"/>
        </w:rPr>
      </w:pPr>
      <w:hyperlink r:id="rId9" w:history="1">
        <w:r w:rsidR="00E33558" w:rsidRPr="00B74957">
          <w:rPr>
            <w:rStyle w:val="Hipercze"/>
            <w:rFonts w:ascii="Tahoma" w:hAnsi="Tahoma" w:cs="Tahoma"/>
            <w:color w:val="000000" w:themeColor="text1"/>
            <w:sz w:val="18"/>
            <w:szCs w:val="18"/>
          </w:rPr>
          <w:t>http://store.iamatrapstar.com/</w:t>
        </w:r>
      </w:hyperlink>
    </w:p>
    <w:p w:rsidR="00E33558" w:rsidRPr="008D5471" w:rsidRDefault="00E33558" w:rsidP="00E33558">
      <w:pPr>
        <w:autoSpaceDE w:val="0"/>
        <w:autoSpaceDN w:val="0"/>
        <w:adjustRightInd w:val="0"/>
        <w:jc w:val="both"/>
        <w:rPr>
          <w:rFonts w:ascii="Tahoma" w:hAnsi="Tahoma" w:cs="Tahoma"/>
          <w:sz w:val="18"/>
          <w:szCs w:val="18"/>
        </w:rPr>
      </w:pPr>
    </w:p>
    <w:p w:rsidR="00E33558" w:rsidRPr="00E33558" w:rsidRDefault="00E33558" w:rsidP="00E33558">
      <w:pPr>
        <w:jc w:val="both"/>
        <w:rPr>
          <w:sz w:val="24"/>
          <w:szCs w:val="24"/>
        </w:rPr>
      </w:pPr>
    </w:p>
    <w:sectPr w:rsidR="00E33558" w:rsidRPr="00E335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grotesque SemiBold">
    <w:altName w:val="Segoe UI Semibold"/>
    <w:charset w:val="00"/>
    <w:family w:val="auto"/>
    <w:pitch w:val="variable"/>
    <w:sig w:usb0="00000001" w:usb1="4000204A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558"/>
    <w:rsid w:val="00017EB5"/>
    <w:rsid w:val="00020D2D"/>
    <w:rsid w:val="0003214F"/>
    <w:rsid w:val="000337C6"/>
    <w:rsid w:val="0003546B"/>
    <w:rsid w:val="000367CB"/>
    <w:rsid w:val="00037F21"/>
    <w:rsid w:val="0004127C"/>
    <w:rsid w:val="00042123"/>
    <w:rsid w:val="00046B3F"/>
    <w:rsid w:val="00047F19"/>
    <w:rsid w:val="0005396F"/>
    <w:rsid w:val="00060A80"/>
    <w:rsid w:val="000630E6"/>
    <w:rsid w:val="00065D4C"/>
    <w:rsid w:val="000664F6"/>
    <w:rsid w:val="00066859"/>
    <w:rsid w:val="00071912"/>
    <w:rsid w:val="000749DD"/>
    <w:rsid w:val="00083C5C"/>
    <w:rsid w:val="00090EE6"/>
    <w:rsid w:val="0009435D"/>
    <w:rsid w:val="0009447F"/>
    <w:rsid w:val="00094A6F"/>
    <w:rsid w:val="0009648B"/>
    <w:rsid w:val="000A5A43"/>
    <w:rsid w:val="000B0BE8"/>
    <w:rsid w:val="000B6C12"/>
    <w:rsid w:val="000C537E"/>
    <w:rsid w:val="000E710D"/>
    <w:rsid w:val="000F0E7E"/>
    <w:rsid w:val="000F1EBC"/>
    <w:rsid w:val="000F2552"/>
    <w:rsid w:val="000F73AB"/>
    <w:rsid w:val="000F758E"/>
    <w:rsid w:val="000F78AA"/>
    <w:rsid w:val="001032B6"/>
    <w:rsid w:val="00105D03"/>
    <w:rsid w:val="001061DE"/>
    <w:rsid w:val="00110DCE"/>
    <w:rsid w:val="0011739A"/>
    <w:rsid w:val="00124CB1"/>
    <w:rsid w:val="00130672"/>
    <w:rsid w:val="0013184D"/>
    <w:rsid w:val="00132553"/>
    <w:rsid w:val="00132578"/>
    <w:rsid w:val="00133B68"/>
    <w:rsid w:val="001401F2"/>
    <w:rsid w:val="00141B70"/>
    <w:rsid w:val="00143107"/>
    <w:rsid w:val="0015696D"/>
    <w:rsid w:val="00163915"/>
    <w:rsid w:val="00175E49"/>
    <w:rsid w:val="001764A3"/>
    <w:rsid w:val="00177AA9"/>
    <w:rsid w:val="001850BB"/>
    <w:rsid w:val="00186461"/>
    <w:rsid w:val="0019375F"/>
    <w:rsid w:val="001A14EB"/>
    <w:rsid w:val="001C1EBA"/>
    <w:rsid w:val="001C6D81"/>
    <w:rsid w:val="001D3C0F"/>
    <w:rsid w:val="001D7AAF"/>
    <w:rsid w:val="001E2E1E"/>
    <w:rsid w:val="001E2F4E"/>
    <w:rsid w:val="001E4363"/>
    <w:rsid w:val="001E6AB9"/>
    <w:rsid w:val="001F1D90"/>
    <w:rsid w:val="001F65D4"/>
    <w:rsid w:val="00200183"/>
    <w:rsid w:val="002153C5"/>
    <w:rsid w:val="002173A1"/>
    <w:rsid w:val="0022037B"/>
    <w:rsid w:val="00222C49"/>
    <w:rsid w:val="00223A76"/>
    <w:rsid w:val="00233B12"/>
    <w:rsid w:val="00241021"/>
    <w:rsid w:val="00245240"/>
    <w:rsid w:val="0024584F"/>
    <w:rsid w:val="00245B5B"/>
    <w:rsid w:val="00247465"/>
    <w:rsid w:val="0026025C"/>
    <w:rsid w:val="00266A26"/>
    <w:rsid w:val="002778C9"/>
    <w:rsid w:val="00282114"/>
    <w:rsid w:val="002870CA"/>
    <w:rsid w:val="002912F2"/>
    <w:rsid w:val="00291784"/>
    <w:rsid w:val="002C25CB"/>
    <w:rsid w:val="002C5042"/>
    <w:rsid w:val="002D1322"/>
    <w:rsid w:val="002D259B"/>
    <w:rsid w:val="002D7395"/>
    <w:rsid w:val="002E18C3"/>
    <w:rsid w:val="002E74DD"/>
    <w:rsid w:val="002F0373"/>
    <w:rsid w:val="002F1ED3"/>
    <w:rsid w:val="002F2481"/>
    <w:rsid w:val="0030084F"/>
    <w:rsid w:val="00303C0B"/>
    <w:rsid w:val="0030437B"/>
    <w:rsid w:val="00304825"/>
    <w:rsid w:val="00323E64"/>
    <w:rsid w:val="00330E37"/>
    <w:rsid w:val="0033432D"/>
    <w:rsid w:val="003344B4"/>
    <w:rsid w:val="003360D7"/>
    <w:rsid w:val="00343BC1"/>
    <w:rsid w:val="00350875"/>
    <w:rsid w:val="00351746"/>
    <w:rsid w:val="00353D27"/>
    <w:rsid w:val="00362761"/>
    <w:rsid w:val="00374B34"/>
    <w:rsid w:val="00376682"/>
    <w:rsid w:val="00377BA5"/>
    <w:rsid w:val="00383454"/>
    <w:rsid w:val="00386A7A"/>
    <w:rsid w:val="00394A1C"/>
    <w:rsid w:val="00394FA9"/>
    <w:rsid w:val="003A20BF"/>
    <w:rsid w:val="003B4608"/>
    <w:rsid w:val="003B5D0C"/>
    <w:rsid w:val="003B793C"/>
    <w:rsid w:val="003E17E2"/>
    <w:rsid w:val="003E3465"/>
    <w:rsid w:val="003E63FA"/>
    <w:rsid w:val="003F0DF7"/>
    <w:rsid w:val="003F1551"/>
    <w:rsid w:val="003F2C92"/>
    <w:rsid w:val="00400876"/>
    <w:rsid w:val="00402C2B"/>
    <w:rsid w:val="00412CFD"/>
    <w:rsid w:val="00417A10"/>
    <w:rsid w:val="00422915"/>
    <w:rsid w:val="00426C30"/>
    <w:rsid w:val="00432C1D"/>
    <w:rsid w:val="00434EF6"/>
    <w:rsid w:val="0044293D"/>
    <w:rsid w:val="004454E1"/>
    <w:rsid w:val="0044721F"/>
    <w:rsid w:val="004502FB"/>
    <w:rsid w:val="00455B43"/>
    <w:rsid w:val="004566C8"/>
    <w:rsid w:val="00467A82"/>
    <w:rsid w:val="00471E54"/>
    <w:rsid w:val="004728E2"/>
    <w:rsid w:val="00482201"/>
    <w:rsid w:val="00484D7C"/>
    <w:rsid w:val="00490D82"/>
    <w:rsid w:val="004965FC"/>
    <w:rsid w:val="004A1899"/>
    <w:rsid w:val="004A1CA0"/>
    <w:rsid w:val="004A485B"/>
    <w:rsid w:val="004B3D5B"/>
    <w:rsid w:val="004B55A2"/>
    <w:rsid w:val="004D2E01"/>
    <w:rsid w:val="004E30C8"/>
    <w:rsid w:val="004E61CD"/>
    <w:rsid w:val="004E71E6"/>
    <w:rsid w:val="004F3E81"/>
    <w:rsid w:val="004F4334"/>
    <w:rsid w:val="00500BBF"/>
    <w:rsid w:val="005018BA"/>
    <w:rsid w:val="00504D3F"/>
    <w:rsid w:val="00510670"/>
    <w:rsid w:val="00510B0B"/>
    <w:rsid w:val="00511FD3"/>
    <w:rsid w:val="005127C1"/>
    <w:rsid w:val="00522F46"/>
    <w:rsid w:val="00525504"/>
    <w:rsid w:val="00526E7C"/>
    <w:rsid w:val="00527AF7"/>
    <w:rsid w:val="00527F48"/>
    <w:rsid w:val="00533ED7"/>
    <w:rsid w:val="0053590A"/>
    <w:rsid w:val="00535BA4"/>
    <w:rsid w:val="0053763F"/>
    <w:rsid w:val="0054530B"/>
    <w:rsid w:val="0055080F"/>
    <w:rsid w:val="00551C5F"/>
    <w:rsid w:val="00553B5D"/>
    <w:rsid w:val="00554298"/>
    <w:rsid w:val="00554D43"/>
    <w:rsid w:val="00554E20"/>
    <w:rsid w:val="00555EAB"/>
    <w:rsid w:val="00557504"/>
    <w:rsid w:val="00557999"/>
    <w:rsid w:val="00560EAA"/>
    <w:rsid w:val="005647E6"/>
    <w:rsid w:val="00576792"/>
    <w:rsid w:val="00583E9C"/>
    <w:rsid w:val="00586231"/>
    <w:rsid w:val="00591C28"/>
    <w:rsid w:val="00591C7A"/>
    <w:rsid w:val="005952A6"/>
    <w:rsid w:val="00595F3B"/>
    <w:rsid w:val="005A2AA5"/>
    <w:rsid w:val="005A7679"/>
    <w:rsid w:val="005B09F1"/>
    <w:rsid w:val="005B2845"/>
    <w:rsid w:val="005C091A"/>
    <w:rsid w:val="005C2B10"/>
    <w:rsid w:val="005C35FC"/>
    <w:rsid w:val="005C4ED4"/>
    <w:rsid w:val="005C6F26"/>
    <w:rsid w:val="005D3CEC"/>
    <w:rsid w:val="005E0ED5"/>
    <w:rsid w:val="005E4301"/>
    <w:rsid w:val="005E7302"/>
    <w:rsid w:val="005F0881"/>
    <w:rsid w:val="00600779"/>
    <w:rsid w:val="00600B33"/>
    <w:rsid w:val="006016A6"/>
    <w:rsid w:val="00604A78"/>
    <w:rsid w:val="00610DB6"/>
    <w:rsid w:val="00614F1D"/>
    <w:rsid w:val="00615937"/>
    <w:rsid w:val="00624142"/>
    <w:rsid w:val="006242BE"/>
    <w:rsid w:val="0064170F"/>
    <w:rsid w:val="006418A4"/>
    <w:rsid w:val="00642B74"/>
    <w:rsid w:val="00644023"/>
    <w:rsid w:val="00646B05"/>
    <w:rsid w:val="0065081C"/>
    <w:rsid w:val="00673768"/>
    <w:rsid w:val="00684653"/>
    <w:rsid w:val="00685087"/>
    <w:rsid w:val="00687F6B"/>
    <w:rsid w:val="0069309A"/>
    <w:rsid w:val="00697B0E"/>
    <w:rsid w:val="006A4D4A"/>
    <w:rsid w:val="006B6F10"/>
    <w:rsid w:val="006D4CE4"/>
    <w:rsid w:val="006D7453"/>
    <w:rsid w:val="006E00B3"/>
    <w:rsid w:val="006E1D0C"/>
    <w:rsid w:val="006E1FBB"/>
    <w:rsid w:val="006E4669"/>
    <w:rsid w:val="006E6830"/>
    <w:rsid w:val="006E726C"/>
    <w:rsid w:val="006F3D8B"/>
    <w:rsid w:val="006F410B"/>
    <w:rsid w:val="006F415B"/>
    <w:rsid w:val="006F726B"/>
    <w:rsid w:val="00700FDE"/>
    <w:rsid w:val="007064CD"/>
    <w:rsid w:val="00707566"/>
    <w:rsid w:val="00711A46"/>
    <w:rsid w:val="00715851"/>
    <w:rsid w:val="0072189D"/>
    <w:rsid w:val="00723FCD"/>
    <w:rsid w:val="007245F9"/>
    <w:rsid w:val="00730CF0"/>
    <w:rsid w:val="00732557"/>
    <w:rsid w:val="00732D08"/>
    <w:rsid w:val="007430F5"/>
    <w:rsid w:val="007464CD"/>
    <w:rsid w:val="00753A06"/>
    <w:rsid w:val="0075452E"/>
    <w:rsid w:val="007701AC"/>
    <w:rsid w:val="00772375"/>
    <w:rsid w:val="00773BAF"/>
    <w:rsid w:val="007A2065"/>
    <w:rsid w:val="007B3465"/>
    <w:rsid w:val="007B4152"/>
    <w:rsid w:val="007C129F"/>
    <w:rsid w:val="007C3433"/>
    <w:rsid w:val="007C3BC4"/>
    <w:rsid w:val="007C3DE7"/>
    <w:rsid w:val="007C5046"/>
    <w:rsid w:val="007E250D"/>
    <w:rsid w:val="007E51CE"/>
    <w:rsid w:val="007F35F8"/>
    <w:rsid w:val="0081754E"/>
    <w:rsid w:val="008344AD"/>
    <w:rsid w:val="0085051C"/>
    <w:rsid w:val="00862172"/>
    <w:rsid w:val="00862DC7"/>
    <w:rsid w:val="00876AA7"/>
    <w:rsid w:val="00887474"/>
    <w:rsid w:val="00894E4D"/>
    <w:rsid w:val="008976C1"/>
    <w:rsid w:val="008A3081"/>
    <w:rsid w:val="008A36FB"/>
    <w:rsid w:val="008B0BDB"/>
    <w:rsid w:val="008B1A37"/>
    <w:rsid w:val="008B5F15"/>
    <w:rsid w:val="008C0FD9"/>
    <w:rsid w:val="008C2639"/>
    <w:rsid w:val="008C3048"/>
    <w:rsid w:val="008C40E2"/>
    <w:rsid w:val="008C5888"/>
    <w:rsid w:val="008C6BF6"/>
    <w:rsid w:val="008D59AC"/>
    <w:rsid w:val="008D7992"/>
    <w:rsid w:val="008E4ACF"/>
    <w:rsid w:val="008E5FD3"/>
    <w:rsid w:val="008F4BA7"/>
    <w:rsid w:val="00906B14"/>
    <w:rsid w:val="009119D8"/>
    <w:rsid w:val="009132A9"/>
    <w:rsid w:val="00913CFF"/>
    <w:rsid w:val="00924434"/>
    <w:rsid w:val="00925C44"/>
    <w:rsid w:val="009305F0"/>
    <w:rsid w:val="0093233E"/>
    <w:rsid w:val="0093356F"/>
    <w:rsid w:val="0093517D"/>
    <w:rsid w:val="009355E2"/>
    <w:rsid w:val="0094222E"/>
    <w:rsid w:val="00947CC5"/>
    <w:rsid w:val="00954CCC"/>
    <w:rsid w:val="00966E06"/>
    <w:rsid w:val="00976941"/>
    <w:rsid w:val="009815BC"/>
    <w:rsid w:val="00981887"/>
    <w:rsid w:val="00986B56"/>
    <w:rsid w:val="00990B73"/>
    <w:rsid w:val="009934F5"/>
    <w:rsid w:val="00993935"/>
    <w:rsid w:val="00994DE8"/>
    <w:rsid w:val="00995ECB"/>
    <w:rsid w:val="009A3CC7"/>
    <w:rsid w:val="009A546D"/>
    <w:rsid w:val="009B28BA"/>
    <w:rsid w:val="009C3FF6"/>
    <w:rsid w:val="009C4239"/>
    <w:rsid w:val="009C4804"/>
    <w:rsid w:val="009C7774"/>
    <w:rsid w:val="009C7AEA"/>
    <w:rsid w:val="009D7316"/>
    <w:rsid w:val="009E076A"/>
    <w:rsid w:val="009E1243"/>
    <w:rsid w:val="009E20D0"/>
    <w:rsid w:val="009E3751"/>
    <w:rsid w:val="009E76D8"/>
    <w:rsid w:val="009F3A26"/>
    <w:rsid w:val="00A0629A"/>
    <w:rsid w:val="00A122F5"/>
    <w:rsid w:val="00A15ED0"/>
    <w:rsid w:val="00A312BA"/>
    <w:rsid w:val="00A36B86"/>
    <w:rsid w:val="00A45471"/>
    <w:rsid w:val="00A62A7D"/>
    <w:rsid w:val="00A748F1"/>
    <w:rsid w:val="00A802E6"/>
    <w:rsid w:val="00A83F47"/>
    <w:rsid w:val="00A9222C"/>
    <w:rsid w:val="00A92A69"/>
    <w:rsid w:val="00A93B60"/>
    <w:rsid w:val="00A94CD4"/>
    <w:rsid w:val="00A962D4"/>
    <w:rsid w:val="00A96D08"/>
    <w:rsid w:val="00AA047B"/>
    <w:rsid w:val="00AA06D4"/>
    <w:rsid w:val="00AA37C5"/>
    <w:rsid w:val="00AA7020"/>
    <w:rsid w:val="00AB03AF"/>
    <w:rsid w:val="00AB388F"/>
    <w:rsid w:val="00AB5032"/>
    <w:rsid w:val="00AC0B1B"/>
    <w:rsid w:val="00AC1DB6"/>
    <w:rsid w:val="00AC310E"/>
    <w:rsid w:val="00AC6C26"/>
    <w:rsid w:val="00AC7A9F"/>
    <w:rsid w:val="00AD5E17"/>
    <w:rsid w:val="00AD7D78"/>
    <w:rsid w:val="00AE0530"/>
    <w:rsid w:val="00AE581A"/>
    <w:rsid w:val="00AF0AD2"/>
    <w:rsid w:val="00AF243C"/>
    <w:rsid w:val="00AF2AD7"/>
    <w:rsid w:val="00AF315C"/>
    <w:rsid w:val="00AF6FB3"/>
    <w:rsid w:val="00B01888"/>
    <w:rsid w:val="00B026D4"/>
    <w:rsid w:val="00B03630"/>
    <w:rsid w:val="00B21ED6"/>
    <w:rsid w:val="00B27B8D"/>
    <w:rsid w:val="00B32310"/>
    <w:rsid w:val="00B3260A"/>
    <w:rsid w:val="00B44E0C"/>
    <w:rsid w:val="00B51A6E"/>
    <w:rsid w:val="00B609E8"/>
    <w:rsid w:val="00B60FD6"/>
    <w:rsid w:val="00B659C5"/>
    <w:rsid w:val="00B66DEE"/>
    <w:rsid w:val="00B74957"/>
    <w:rsid w:val="00B80910"/>
    <w:rsid w:val="00B812E8"/>
    <w:rsid w:val="00B92AC5"/>
    <w:rsid w:val="00B947CA"/>
    <w:rsid w:val="00B95EFC"/>
    <w:rsid w:val="00B96FA6"/>
    <w:rsid w:val="00B97E2E"/>
    <w:rsid w:val="00BA4B65"/>
    <w:rsid w:val="00BB2CB2"/>
    <w:rsid w:val="00BC524B"/>
    <w:rsid w:val="00BD49B8"/>
    <w:rsid w:val="00BE0D33"/>
    <w:rsid w:val="00BE526B"/>
    <w:rsid w:val="00BE7892"/>
    <w:rsid w:val="00BF2AB0"/>
    <w:rsid w:val="00BF538C"/>
    <w:rsid w:val="00C0132F"/>
    <w:rsid w:val="00C0251E"/>
    <w:rsid w:val="00C15780"/>
    <w:rsid w:val="00C158EB"/>
    <w:rsid w:val="00C17A9C"/>
    <w:rsid w:val="00C30BF9"/>
    <w:rsid w:val="00C333D0"/>
    <w:rsid w:val="00C33CEE"/>
    <w:rsid w:val="00C376E1"/>
    <w:rsid w:val="00C434AD"/>
    <w:rsid w:val="00C54C5A"/>
    <w:rsid w:val="00C62805"/>
    <w:rsid w:val="00C638C1"/>
    <w:rsid w:val="00C64D0A"/>
    <w:rsid w:val="00C65B53"/>
    <w:rsid w:val="00C73A3B"/>
    <w:rsid w:val="00C73B22"/>
    <w:rsid w:val="00C75480"/>
    <w:rsid w:val="00C76881"/>
    <w:rsid w:val="00C77746"/>
    <w:rsid w:val="00C77A5B"/>
    <w:rsid w:val="00C852B5"/>
    <w:rsid w:val="00C87DD2"/>
    <w:rsid w:val="00C93C46"/>
    <w:rsid w:val="00C96ADF"/>
    <w:rsid w:val="00CA1AE2"/>
    <w:rsid w:val="00CC5998"/>
    <w:rsid w:val="00CD101F"/>
    <w:rsid w:val="00CD3B28"/>
    <w:rsid w:val="00CD4E7C"/>
    <w:rsid w:val="00CD71DA"/>
    <w:rsid w:val="00CD76C5"/>
    <w:rsid w:val="00CE7935"/>
    <w:rsid w:val="00D12F20"/>
    <w:rsid w:val="00D14D69"/>
    <w:rsid w:val="00D15F83"/>
    <w:rsid w:val="00D21080"/>
    <w:rsid w:val="00D24E9D"/>
    <w:rsid w:val="00D26987"/>
    <w:rsid w:val="00D27489"/>
    <w:rsid w:val="00D32E25"/>
    <w:rsid w:val="00D3539F"/>
    <w:rsid w:val="00D418B3"/>
    <w:rsid w:val="00D42661"/>
    <w:rsid w:val="00D44E7C"/>
    <w:rsid w:val="00D75C5F"/>
    <w:rsid w:val="00D8140A"/>
    <w:rsid w:val="00D92DD8"/>
    <w:rsid w:val="00DA06A2"/>
    <w:rsid w:val="00DA3482"/>
    <w:rsid w:val="00DA4464"/>
    <w:rsid w:val="00DB6387"/>
    <w:rsid w:val="00DD09F7"/>
    <w:rsid w:val="00DD1286"/>
    <w:rsid w:val="00DD6969"/>
    <w:rsid w:val="00DD6F54"/>
    <w:rsid w:val="00DD76A0"/>
    <w:rsid w:val="00DE218D"/>
    <w:rsid w:val="00DE4900"/>
    <w:rsid w:val="00DF05F1"/>
    <w:rsid w:val="00DF0EC5"/>
    <w:rsid w:val="00DF1356"/>
    <w:rsid w:val="00DF40EE"/>
    <w:rsid w:val="00E01EEB"/>
    <w:rsid w:val="00E05B94"/>
    <w:rsid w:val="00E07EF8"/>
    <w:rsid w:val="00E2241D"/>
    <w:rsid w:val="00E31A3C"/>
    <w:rsid w:val="00E31C12"/>
    <w:rsid w:val="00E33558"/>
    <w:rsid w:val="00E40C6C"/>
    <w:rsid w:val="00E43489"/>
    <w:rsid w:val="00E54D2C"/>
    <w:rsid w:val="00E57835"/>
    <w:rsid w:val="00E64C44"/>
    <w:rsid w:val="00E74F24"/>
    <w:rsid w:val="00E76B5B"/>
    <w:rsid w:val="00EA15C7"/>
    <w:rsid w:val="00EB34F7"/>
    <w:rsid w:val="00EB3A01"/>
    <w:rsid w:val="00EC3718"/>
    <w:rsid w:val="00EC75BD"/>
    <w:rsid w:val="00ED04FA"/>
    <w:rsid w:val="00ED1E28"/>
    <w:rsid w:val="00ED3282"/>
    <w:rsid w:val="00EE000F"/>
    <w:rsid w:val="00EF6A6F"/>
    <w:rsid w:val="00F01324"/>
    <w:rsid w:val="00F0668D"/>
    <w:rsid w:val="00F126E1"/>
    <w:rsid w:val="00F12F37"/>
    <w:rsid w:val="00F15CC8"/>
    <w:rsid w:val="00F2197D"/>
    <w:rsid w:val="00F2255E"/>
    <w:rsid w:val="00F244FA"/>
    <w:rsid w:val="00F32DD3"/>
    <w:rsid w:val="00F33E1C"/>
    <w:rsid w:val="00F37700"/>
    <w:rsid w:val="00F413D0"/>
    <w:rsid w:val="00F5444B"/>
    <w:rsid w:val="00F61AFC"/>
    <w:rsid w:val="00F61B0D"/>
    <w:rsid w:val="00F65140"/>
    <w:rsid w:val="00F67983"/>
    <w:rsid w:val="00F77E51"/>
    <w:rsid w:val="00F80F83"/>
    <w:rsid w:val="00F8428B"/>
    <w:rsid w:val="00F87EBF"/>
    <w:rsid w:val="00F933B1"/>
    <w:rsid w:val="00F95BD8"/>
    <w:rsid w:val="00FA0DC3"/>
    <w:rsid w:val="00FA502B"/>
    <w:rsid w:val="00FB0715"/>
    <w:rsid w:val="00FB72CE"/>
    <w:rsid w:val="00FC3B64"/>
    <w:rsid w:val="00FC62E2"/>
    <w:rsid w:val="00FD3CAF"/>
    <w:rsid w:val="00FD3CFB"/>
    <w:rsid w:val="00FD66DC"/>
    <w:rsid w:val="00FF109C"/>
    <w:rsid w:val="00FF267C"/>
    <w:rsid w:val="00FF3CBD"/>
    <w:rsid w:val="00FF6FBA"/>
    <w:rsid w:val="00FF7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76B1C5-A4FB-483D-B656-6BF350225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3355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uma.com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hyperlink" Target="http://store.iamatrapstar.com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551</Words>
  <Characters>3309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Aliganza_7</dc:creator>
  <cp:keywords/>
  <dc:description/>
  <cp:lastModifiedBy>Aliganza</cp:lastModifiedBy>
  <cp:revision>6</cp:revision>
  <dcterms:created xsi:type="dcterms:W3CDTF">2016-07-20T13:48:00Z</dcterms:created>
  <dcterms:modified xsi:type="dcterms:W3CDTF">2016-07-21T09:13:00Z</dcterms:modified>
</cp:coreProperties>
</file>